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0" w:rsidRDefault="00426B00" w:rsidP="006739AE">
      <w:pPr>
        <w:jc w:val="center"/>
        <w:rPr>
          <w:b/>
          <w:sz w:val="28"/>
          <w:szCs w:val="28"/>
        </w:rPr>
      </w:pP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РОССИЙСКАЯ ФЕДЕРАЦИЯ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РОСТОВСКАЯ ОБЛАСТЬ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ДУБОВСКИЙ РАЙОН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МУНИЦИПАЛЬНОЕ ОБРАЗОВАНИЕ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«</w:t>
      </w:r>
      <w:r w:rsidR="00961E91">
        <w:rPr>
          <w:b/>
          <w:sz w:val="28"/>
          <w:szCs w:val="28"/>
        </w:rPr>
        <w:t>ВЕСЕЛОВСКОЕ</w:t>
      </w:r>
      <w:r w:rsidRPr="00990BD3">
        <w:rPr>
          <w:b/>
          <w:sz w:val="28"/>
          <w:szCs w:val="28"/>
        </w:rPr>
        <w:t xml:space="preserve"> СЕЛЬСКОЕ ПОСЕЛЕНИЕ»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 xml:space="preserve">АДМИНИСТРАЦИЯ </w:t>
      </w:r>
      <w:r w:rsidR="00961E91">
        <w:rPr>
          <w:b/>
          <w:sz w:val="28"/>
          <w:szCs w:val="28"/>
        </w:rPr>
        <w:t>ВЕСЕЛОВСКОГО</w:t>
      </w:r>
      <w:r w:rsidRPr="00990BD3">
        <w:rPr>
          <w:b/>
          <w:sz w:val="28"/>
          <w:szCs w:val="28"/>
        </w:rPr>
        <w:t xml:space="preserve"> СЕЛЬСКОГО ПОСЕЛЕНИЯ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  <w:r w:rsidRPr="00990BD3">
        <w:rPr>
          <w:b/>
          <w:sz w:val="28"/>
          <w:szCs w:val="28"/>
        </w:rPr>
        <w:t>ПОСТАНОВЛЕНИЕ</w:t>
      </w:r>
    </w:p>
    <w:p w:rsidR="006739AE" w:rsidRPr="00990BD3" w:rsidRDefault="006739AE" w:rsidP="006739AE">
      <w:pPr>
        <w:jc w:val="center"/>
        <w:rPr>
          <w:b/>
          <w:sz w:val="28"/>
          <w:szCs w:val="28"/>
        </w:rPr>
      </w:pPr>
    </w:p>
    <w:p w:rsidR="00BE7E29" w:rsidRDefault="000643F0" w:rsidP="00BE7E29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95207C">
        <w:rPr>
          <w:sz w:val="28"/>
          <w:szCs w:val="28"/>
        </w:rPr>
        <w:t>5</w:t>
      </w:r>
      <w:r w:rsidR="006739AE" w:rsidRPr="00990BD3">
        <w:rPr>
          <w:sz w:val="28"/>
          <w:szCs w:val="28"/>
        </w:rPr>
        <w:t xml:space="preserve"> </w:t>
      </w:r>
      <w:r w:rsidR="00A1044C">
        <w:rPr>
          <w:sz w:val="28"/>
          <w:szCs w:val="28"/>
        </w:rPr>
        <w:t>ию</w:t>
      </w:r>
      <w:r w:rsidR="006739AE" w:rsidRPr="00990BD3">
        <w:rPr>
          <w:sz w:val="28"/>
          <w:szCs w:val="28"/>
        </w:rPr>
        <w:t>ля 20</w:t>
      </w:r>
      <w:r w:rsidR="00895F83">
        <w:rPr>
          <w:sz w:val="28"/>
          <w:szCs w:val="28"/>
        </w:rPr>
        <w:t>2</w:t>
      </w:r>
      <w:r w:rsidR="00BE7E29">
        <w:rPr>
          <w:sz w:val="28"/>
          <w:szCs w:val="28"/>
        </w:rPr>
        <w:t>3</w:t>
      </w:r>
      <w:r w:rsidR="006739AE" w:rsidRPr="00990BD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BF1575">
        <w:rPr>
          <w:sz w:val="28"/>
          <w:szCs w:val="28"/>
        </w:rPr>
        <w:t>68</w:t>
      </w:r>
      <w:r w:rsidR="006739AE" w:rsidRPr="00990BD3">
        <w:rPr>
          <w:sz w:val="28"/>
          <w:szCs w:val="28"/>
        </w:rPr>
        <w:t xml:space="preserve">                        </w:t>
      </w:r>
      <w:r w:rsidR="00961E91">
        <w:rPr>
          <w:sz w:val="28"/>
          <w:szCs w:val="28"/>
        </w:rPr>
        <w:t xml:space="preserve">             </w:t>
      </w:r>
    </w:p>
    <w:p w:rsidR="006739AE" w:rsidRPr="00990BD3" w:rsidRDefault="00961E91" w:rsidP="00BE7E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х.Веселый</w:t>
      </w:r>
    </w:p>
    <w:p w:rsidR="00AC4B9B" w:rsidRDefault="00AC4B9B" w:rsidP="00AC4B9B">
      <w:pPr>
        <w:ind w:hanging="540"/>
        <w:rPr>
          <w:sz w:val="28"/>
        </w:rPr>
      </w:pPr>
    </w:p>
    <w:p w:rsidR="00895F83" w:rsidRDefault="00895F83" w:rsidP="00895F83">
      <w:pPr>
        <w:ind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О результатах оценки эффективности налоговых льгот </w:t>
      </w:r>
    </w:p>
    <w:p w:rsidR="00895F83" w:rsidRPr="00895F83" w:rsidRDefault="00895F83" w:rsidP="00895F83">
      <w:pPr>
        <w:ind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>(налоговых расходов), установленных на территории</w:t>
      </w:r>
    </w:p>
    <w:p w:rsidR="00895F83" w:rsidRPr="00895F83" w:rsidRDefault="00961E91" w:rsidP="00895F83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895F83" w:rsidRPr="00895F83">
        <w:rPr>
          <w:b/>
          <w:sz w:val="28"/>
          <w:szCs w:val="28"/>
        </w:rPr>
        <w:t xml:space="preserve">  сельского поселения в 20</w:t>
      </w:r>
      <w:r w:rsidR="00F22990">
        <w:rPr>
          <w:b/>
          <w:sz w:val="28"/>
          <w:szCs w:val="28"/>
        </w:rPr>
        <w:t>2</w:t>
      </w:r>
      <w:r w:rsidR="00BE7E29">
        <w:rPr>
          <w:b/>
          <w:sz w:val="28"/>
          <w:szCs w:val="28"/>
        </w:rPr>
        <w:t>2</w:t>
      </w:r>
      <w:r w:rsidR="00895F83" w:rsidRPr="00895F83">
        <w:rPr>
          <w:b/>
          <w:sz w:val="28"/>
          <w:szCs w:val="28"/>
        </w:rPr>
        <w:t xml:space="preserve"> году</w:t>
      </w:r>
    </w:p>
    <w:p w:rsidR="00AC4B9B" w:rsidRPr="00D768C9" w:rsidRDefault="00AC4B9B" w:rsidP="00AC4B9B">
      <w:pPr>
        <w:rPr>
          <w:sz w:val="16"/>
          <w:szCs w:val="16"/>
        </w:rPr>
      </w:pPr>
    </w:p>
    <w:p w:rsidR="005509A1" w:rsidRPr="009A3994" w:rsidRDefault="009A3994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7A">
        <w:rPr>
          <w:rFonts w:ascii="Times New Roman" w:hAnsi="Times New Roman" w:cs="Times New Roman"/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961E91">
        <w:rPr>
          <w:rFonts w:ascii="Times New Roman" w:hAnsi="Times New Roman" w:cs="Times New Roman"/>
          <w:sz w:val="28"/>
          <w:szCs w:val="28"/>
        </w:rPr>
        <w:t>Веселовском</w:t>
      </w:r>
      <w:r w:rsidRPr="00E8687A"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94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895F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95F83" w:rsidRPr="00895F83">
        <w:rPr>
          <w:rFonts w:ascii="Times New Roman" w:hAnsi="Times New Roman" w:cs="Times New Roman"/>
          <w:sz w:val="28"/>
          <w:szCs w:val="28"/>
        </w:rPr>
        <w:t>0</w:t>
      </w:r>
      <w:r w:rsidR="00961E91">
        <w:rPr>
          <w:rFonts w:ascii="Times New Roman" w:hAnsi="Times New Roman" w:cs="Times New Roman"/>
          <w:sz w:val="28"/>
          <w:szCs w:val="28"/>
        </w:rPr>
        <w:t>6</w:t>
      </w:r>
      <w:r w:rsidRPr="00895F83">
        <w:rPr>
          <w:rFonts w:ascii="Times New Roman" w:hAnsi="Times New Roman" w:cs="Times New Roman"/>
          <w:sz w:val="28"/>
          <w:szCs w:val="28"/>
        </w:rPr>
        <w:t>.0</w:t>
      </w:r>
      <w:r w:rsidR="00895F83" w:rsidRPr="00895F83">
        <w:rPr>
          <w:rFonts w:ascii="Times New Roman" w:hAnsi="Times New Roman" w:cs="Times New Roman"/>
          <w:sz w:val="28"/>
          <w:szCs w:val="28"/>
        </w:rPr>
        <w:t>7</w:t>
      </w:r>
      <w:r w:rsidRPr="00895F83">
        <w:rPr>
          <w:rFonts w:ascii="Times New Roman" w:hAnsi="Times New Roman" w:cs="Times New Roman"/>
          <w:sz w:val="28"/>
          <w:szCs w:val="28"/>
        </w:rPr>
        <w:t>.20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20 </w:t>
      </w:r>
      <w:r w:rsidRPr="00895F83">
        <w:rPr>
          <w:rFonts w:ascii="Times New Roman" w:hAnsi="Times New Roman" w:cs="Times New Roman"/>
          <w:sz w:val="28"/>
          <w:szCs w:val="28"/>
        </w:rPr>
        <w:t>г.№</w:t>
      </w:r>
      <w:r w:rsidR="00961E91">
        <w:rPr>
          <w:rFonts w:ascii="Times New Roman" w:hAnsi="Times New Roman" w:cs="Times New Roman"/>
          <w:sz w:val="28"/>
          <w:szCs w:val="28"/>
        </w:rPr>
        <w:t>97</w:t>
      </w:r>
      <w:r w:rsidRPr="00895F83">
        <w:rPr>
          <w:rFonts w:ascii="Times New Roman" w:hAnsi="Times New Roman" w:cs="Times New Roman"/>
          <w:sz w:val="28"/>
          <w:szCs w:val="28"/>
        </w:rPr>
        <w:t xml:space="preserve">  «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Об утверждении Методики оценки эффективности налоговых льгот (налоговых расходов)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95F83">
        <w:rPr>
          <w:rFonts w:ascii="Times New Roman" w:hAnsi="Times New Roman" w:cs="Times New Roman"/>
          <w:sz w:val="28"/>
          <w:szCs w:val="28"/>
        </w:rPr>
        <w:t>го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95F83">
        <w:rPr>
          <w:rFonts w:ascii="Times New Roman" w:hAnsi="Times New Roman" w:cs="Times New Roman"/>
          <w:sz w:val="28"/>
          <w:szCs w:val="28"/>
        </w:rPr>
        <w:t>я</w:t>
      </w:r>
      <w:r w:rsidRPr="00895F83">
        <w:rPr>
          <w:rFonts w:ascii="Times New Roman" w:hAnsi="Times New Roman" w:cs="Times New Roman"/>
          <w:sz w:val="28"/>
          <w:szCs w:val="28"/>
        </w:rPr>
        <w:t xml:space="preserve">» </w:t>
      </w:r>
      <w:r w:rsidR="00D768C9" w:rsidRPr="00895F8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61E91">
        <w:rPr>
          <w:rFonts w:ascii="Times New Roman" w:hAnsi="Times New Roman" w:cs="Times New Roman"/>
          <w:sz w:val="28"/>
          <w:szCs w:val="28"/>
        </w:rPr>
        <w:t>Веселовского</w:t>
      </w:r>
      <w:r w:rsidR="00D768C9"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68C9" w:rsidRPr="00895F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509A1" w:rsidRPr="009A39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961E91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1E91" w:rsidRDefault="00961E91" w:rsidP="009A399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A3994" w:rsidRPr="00895F83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</w:t>
      </w:r>
      <w:r w:rsidRPr="00895F83">
        <w:rPr>
          <w:rFonts w:ascii="Times New Roman" w:hAnsi="Times New Roman" w:cs="Times New Roman"/>
          <w:b w:val="0"/>
          <w:sz w:val="28"/>
          <w:szCs w:val="28"/>
        </w:rPr>
        <w:t>1.</w:t>
      </w:r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5F83"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результаты оценки обоснованности и эффективности налоговых льгот (налоговых расходов), установленных нормативными правовыми актами </w:t>
      </w:r>
      <w:r w:rsidR="00961E91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5509A1" w:rsidRDefault="00D867B5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994" w:rsidRPr="00895F83">
        <w:rPr>
          <w:sz w:val="28"/>
          <w:szCs w:val="28"/>
        </w:rPr>
        <w:t>2</w:t>
      </w:r>
      <w:r w:rsidR="00F229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09A1" w:rsidRPr="00895F83">
        <w:rPr>
          <w:sz w:val="28"/>
          <w:szCs w:val="28"/>
        </w:rPr>
        <w:t>Настоящ</w:t>
      </w:r>
      <w:r w:rsidR="00D768C9" w:rsidRPr="00895F83">
        <w:rPr>
          <w:sz w:val="28"/>
          <w:szCs w:val="28"/>
        </w:rPr>
        <w:t>ее</w:t>
      </w:r>
      <w:r w:rsidR="005509A1" w:rsidRPr="00895F83">
        <w:rPr>
          <w:sz w:val="28"/>
          <w:szCs w:val="28"/>
        </w:rPr>
        <w:t xml:space="preserve"> п</w:t>
      </w:r>
      <w:r w:rsidR="00D768C9" w:rsidRPr="00895F83">
        <w:rPr>
          <w:sz w:val="28"/>
          <w:szCs w:val="28"/>
        </w:rPr>
        <w:t>остановление</w:t>
      </w:r>
      <w:r w:rsidR="005509A1">
        <w:rPr>
          <w:sz w:val="28"/>
          <w:szCs w:val="28"/>
        </w:rPr>
        <w:t xml:space="preserve"> вступает в силу с</w:t>
      </w:r>
      <w:r w:rsidR="009B6014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 xml:space="preserve">момента </w:t>
      </w:r>
      <w:r w:rsidR="009B6014">
        <w:rPr>
          <w:sz w:val="28"/>
          <w:szCs w:val="28"/>
        </w:rPr>
        <w:t xml:space="preserve">его </w:t>
      </w:r>
      <w:r w:rsidR="005509A1">
        <w:rPr>
          <w:sz w:val="28"/>
          <w:szCs w:val="28"/>
        </w:rPr>
        <w:t>подписания.</w:t>
      </w:r>
    </w:p>
    <w:p w:rsidR="005509A1" w:rsidRPr="0045604E" w:rsidRDefault="00D867B5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994">
        <w:rPr>
          <w:sz w:val="28"/>
          <w:szCs w:val="28"/>
        </w:rPr>
        <w:t>3</w:t>
      </w:r>
      <w:r w:rsidR="005509A1" w:rsidRPr="000046AF">
        <w:rPr>
          <w:sz w:val="28"/>
          <w:szCs w:val="28"/>
        </w:rPr>
        <w:t>.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739AE" w:rsidRDefault="00BE7E29" w:rsidP="005509A1">
      <w:pPr>
        <w:rPr>
          <w:sz w:val="28"/>
        </w:rPr>
      </w:pPr>
      <w:r>
        <w:rPr>
          <w:sz w:val="28"/>
        </w:rPr>
        <w:t>И.о.</w:t>
      </w:r>
      <w:r w:rsidR="00D768C9">
        <w:rPr>
          <w:sz w:val="28"/>
        </w:rPr>
        <w:t>Глав</w:t>
      </w:r>
      <w:r>
        <w:rPr>
          <w:sz w:val="28"/>
        </w:rPr>
        <w:t>ы</w:t>
      </w:r>
      <w:r w:rsidR="00D768C9">
        <w:rPr>
          <w:sz w:val="28"/>
        </w:rPr>
        <w:t xml:space="preserve"> </w:t>
      </w:r>
      <w:r w:rsidR="006739AE">
        <w:rPr>
          <w:sz w:val="28"/>
        </w:rPr>
        <w:t>Администрации</w:t>
      </w:r>
    </w:p>
    <w:p w:rsidR="005509A1" w:rsidRDefault="00961E91" w:rsidP="005509A1">
      <w:pPr>
        <w:rPr>
          <w:sz w:val="28"/>
        </w:rPr>
      </w:pPr>
      <w:r>
        <w:rPr>
          <w:sz w:val="28"/>
        </w:rPr>
        <w:t>Веселовского</w:t>
      </w:r>
      <w:r w:rsidR="00D768C9">
        <w:rPr>
          <w:sz w:val="28"/>
        </w:rPr>
        <w:t xml:space="preserve"> сельского поселения                   </w:t>
      </w:r>
      <w:r w:rsidR="006739AE">
        <w:rPr>
          <w:sz w:val="28"/>
        </w:rPr>
        <w:t xml:space="preserve">          </w:t>
      </w:r>
      <w:r w:rsidR="00D768C9">
        <w:rPr>
          <w:sz w:val="28"/>
        </w:rPr>
        <w:t xml:space="preserve"> </w:t>
      </w:r>
      <w:r w:rsidR="00BE7E29">
        <w:rPr>
          <w:sz w:val="28"/>
        </w:rPr>
        <w:t>Е.Н.Тиняева</w:t>
      </w:r>
    </w:p>
    <w:p w:rsidR="005509A1" w:rsidRDefault="005509A1" w:rsidP="00D768C9"/>
    <w:p w:rsidR="009B6014" w:rsidRDefault="009B6014" w:rsidP="00D768C9"/>
    <w:p w:rsidR="009B6014" w:rsidRDefault="009B6014" w:rsidP="00D768C9"/>
    <w:p w:rsidR="009B6014" w:rsidRDefault="009B6014" w:rsidP="00D768C9"/>
    <w:p w:rsidR="00851B7E" w:rsidRDefault="00851B7E" w:rsidP="00D768C9"/>
    <w:p w:rsidR="00851B7E" w:rsidRPr="00F22990" w:rsidRDefault="00961E91" w:rsidP="00D768C9">
      <w:pPr>
        <w:rPr>
          <w:sz w:val="20"/>
          <w:szCs w:val="20"/>
        </w:rPr>
      </w:pPr>
      <w:r>
        <w:t>Постановление вносит сектор экономики и финансов</w:t>
      </w:r>
      <w:r w:rsidR="00F22990">
        <w:t xml:space="preserve"> </w:t>
      </w:r>
      <w:r w:rsidR="00F22990" w:rsidRPr="00F22990">
        <w:rPr>
          <w:sz w:val="20"/>
          <w:szCs w:val="20"/>
        </w:rPr>
        <w:t>5-43-85</w:t>
      </w:r>
    </w:p>
    <w:p w:rsidR="00851B7E" w:rsidRDefault="00851B7E" w:rsidP="00D768C9"/>
    <w:p w:rsidR="00851B7E" w:rsidRDefault="00851B7E" w:rsidP="00D768C9"/>
    <w:p w:rsidR="000631DC" w:rsidRDefault="000631DC" w:rsidP="00D768C9"/>
    <w:p w:rsidR="00851B7E" w:rsidRDefault="00851B7E" w:rsidP="00D768C9"/>
    <w:p w:rsidR="00A14BD4" w:rsidRPr="00474B40" w:rsidRDefault="00A14BD4" w:rsidP="00A14BD4">
      <w:pPr>
        <w:jc w:val="right"/>
      </w:pPr>
      <w:r w:rsidRPr="00474B40">
        <w:t xml:space="preserve">Приложение </w:t>
      </w:r>
    </w:p>
    <w:p w:rsidR="00A14BD4" w:rsidRDefault="00A14BD4" w:rsidP="00BF1575">
      <w:pPr>
        <w:jc w:val="right"/>
      </w:pPr>
      <w:r w:rsidRPr="00474B40">
        <w:t>к п</w:t>
      </w:r>
      <w:r>
        <w:t>остановлению</w:t>
      </w:r>
      <w:r w:rsidRPr="00474B40">
        <w:t xml:space="preserve"> Администрации </w:t>
      </w:r>
      <w:r w:rsidR="00961E91">
        <w:t>Веселовского</w:t>
      </w:r>
      <w:r w:rsidRPr="00D768C9">
        <w:t xml:space="preserve"> </w:t>
      </w:r>
    </w:p>
    <w:p w:rsidR="00A14BD4" w:rsidRPr="00474B40" w:rsidRDefault="00A14BD4" w:rsidP="00A14BD4">
      <w:pPr>
        <w:jc w:val="right"/>
      </w:pPr>
      <w:r w:rsidRPr="00D768C9">
        <w:t>сельского поселения</w:t>
      </w:r>
    </w:p>
    <w:p w:rsidR="00A14BD4" w:rsidRDefault="00A14BD4" w:rsidP="00A14BD4">
      <w:pPr>
        <w:jc w:val="right"/>
      </w:pPr>
      <w:r w:rsidRPr="00474B40">
        <w:t xml:space="preserve">от  </w:t>
      </w:r>
      <w:r w:rsidR="000643F0">
        <w:t>0</w:t>
      </w:r>
      <w:r w:rsidR="00BE7E29">
        <w:t>5</w:t>
      </w:r>
      <w:r w:rsidRPr="00474B40">
        <w:t>.</w:t>
      </w:r>
      <w:r>
        <w:t>0</w:t>
      </w:r>
      <w:r w:rsidR="00A1044C">
        <w:t>7</w:t>
      </w:r>
      <w:r w:rsidRPr="00474B40">
        <w:t>.20</w:t>
      </w:r>
      <w:r w:rsidR="00F22990">
        <w:t>2</w:t>
      </w:r>
      <w:r w:rsidR="00BE7E29">
        <w:t>3</w:t>
      </w:r>
      <w:r w:rsidRPr="00474B40">
        <w:t xml:space="preserve"> № </w:t>
      </w:r>
      <w:r w:rsidR="00BF1575">
        <w:t>68</w:t>
      </w:r>
    </w:p>
    <w:p w:rsidR="00CB1B7E" w:rsidRPr="00851B7E" w:rsidRDefault="00CB1B7E" w:rsidP="00046D3A">
      <w:pPr>
        <w:rPr>
          <w:sz w:val="16"/>
          <w:szCs w:val="16"/>
        </w:rPr>
      </w:pPr>
    </w:p>
    <w:p w:rsidR="00895F83" w:rsidRPr="00895F83" w:rsidRDefault="00895F83" w:rsidP="00895F83">
      <w:pPr>
        <w:ind w:left="-357"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Результаты проведения оценки обоснованности </w:t>
      </w:r>
    </w:p>
    <w:p w:rsidR="00895F83" w:rsidRPr="00895F83" w:rsidRDefault="00895F83" w:rsidP="00895F83">
      <w:pPr>
        <w:ind w:left="-357"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и эффективности налоговых льгот (налоговых расходов), установленных </w:t>
      </w:r>
    </w:p>
    <w:p w:rsidR="00A14BD4" w:rsidRPr="00E8687A" w:rsidRDefault="00895F83" w:rsidP="00895F83">
      <w:pPr>
        <w:ind w:left="-360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на территории </w:t>
      </w:r>
      <w:r w:rsidR="00961E91">
        <w:rPr>
          <w:b/>
          <w:sz w:val="28"/>
          <w:szCs w:val="28"/>
        </w:rPr>
        <w:t>Веселовского</w:t>
      </w:r>
      <w:r w:rsidR="00A14BD4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в</w:t>
      </w:r>
      <w:r w:rsidR="00A14BD4">
        <w:rPr>
          <w:b/>
          <w:sz w:val="28"/>
          <w:szCs w:val="28"/>
        </w:rPr>
        <w:t xml:space="preserve"> 20</w:t>
      </w:r>
      <w:r w:rsidR="00F22990">
        <w:rPr>
          <w:b/>
          <w:sz w:val="28"/>
          <w:szCs w:val="28"/>
        </w:rPr>
        <w:t>2</w:t>
      </w:r>
      <w:r w:rsidR="00BE7E29">
        <w:rPr>
          <w:b/>
          <w:sz w:val="28"/>
          <w:szCs w:val="28"/>
        </w:rPr>
        <w:t>2</w:t>
      </w:r>
      <w:r w:rsidR="00A14BD4" w:rsidRPr="00E868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A14BD4" w:rsidRPr="00851B7E" w:rsidRDefault="00A14BD4" w:rsidP="00A14BD4">
      <w:pPr>
        <w:ind w:left="-360"/>
        <w:jc w:val="center"/>
        <w:rPr>
          <w:b/>
          <w:sz w:val="16"/>
          <w:szCs w:val="16"/>
        </w:rPr>
      </w:pPr>
    </w:p>
    <w:p w:rsidR="00895F83" w:rsidRDefault="00895F83" w:rsidP="00895F8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</w:p>
    <w:p w:rsidR="00895F83" w:rsidRPr="00C86354" w:rsidRDefault="00895F83" w:rsidP="00895F83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961E91">
        <w:rPr>
          <w:color w:val="000000"/>
          <w:sz w:val="28"/>
          <w:szCs w:val="28"/>
        </w:rPr>
        <w:t>Веселовского</w:t>
      </w:r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r w:rsidR="00961E91">
        <w:rPr>
          <w:color w:val="000000"/>
          <w:sz w:val="28"/>
          <w:szCs w:val="28"/>
        </w:rPr>
        <w:t>Веселовского</w:t>
      </w:r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:rsidR="00895F83" w:rsidRDefault="00895F83" w:rsidP="00895F83">
      <w:pPr>
        <w:ind w:firstLine="708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 xml:space="preserve">Решение Собрания депутатов </w:t>
      </w:r>
      <w:r w:rsidR="00961E9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851B7E">
        <w:rPr>
          <w:bCs/>
          <w:sz w:val="28"/>
          <w:szCs w:val="28"/>
        </w:rPr>
        <w:t>1</w:t>
      </w:r>
      <w:r w:rsidR="00961E91">
        <w:rPr>
          <w:bCs/>
          <w:sz w:val="28"/>
          <w:szCs w:val="28"/>
        </w:rPr>
        <w:t>6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</w:t>
      </w:r>
      <w:r w:rsidR="00961E91">
        <w:rPr>
          <w:bCs/>
          <w:sz w:val="28"/>
          <w:szCs w:val="28"/>
        </w:rPr>
        <w:t>85</w:t>
      </w:r>
      <w:r w:rsidRPr="00347258">
        <w:rPr>
          <w:bCs/>
          <w:sz w:val="28"/>
          <w:szCs w:val="28"/>
        </w:rPr>
        <w:t xml:space="preserve"> «О земельном  налоге»</w:t>
      </w:r>
      <w:r>
        <w:rPr>
          <w:bCs/>
          <w:sz w:val="28"/>
          <w:szCs w:val="28"/>
        </w:rPr>
        <w:t>;</w:t>
      </w:r>
    </w:p>
    <w:p w:rsidR="00895F83" w:rsidRDefault="00895F83" w:rsidP="00895F83">
      <w:pPr>
        <w:tabs>
          <w:tab w:val="num" w:pos="28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347258">
        <w:rPr>
          <w:bCs/>
          <w:sz w:val="28"/>
          <w:szCs w:val="28"/>
        </w:rPr>
        <w:t xml:space="preserve">Решение Собрания депутатов </w:t>
      </w:r>
      <w:r w:rsidR="00961E9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 w:rsidR="00851B7E">
        <w:rPr>
          <w:bCs/>
          <w:sz w:val="28"/>
          <w:szCs w:val="28"/>
        </w:rPr>
        <w:t>1</w:t>
      </w:r>
      <w:r w:rsidR="00961E91">
        <w:rPr>
          <w:bCs/>
          <w:sz w:val="28"/>
          <w:szCs w:val="28"/>
        </w:rPr>
        <w:t>6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</w:t>
      </w:r>
      <w:r w:rsidR="00961E91">
        <w:rPr>
          <w:bCs/>
          <w:sz w:val="28"/>
          <w:szCs w:val="28"/>
        </w:rPr>
        <w:t>86</w:t>
      </w:r>
      <w:r w:rsidRPr="00347258">
        <w:rPr>
          <w:bCs/>
          <w:sz w:val="28"/>
          <w:szCs w:val="28"/>
        </w:rPr>
        <w:t xml:space="preserve"> «О  налоге на имущество физических»</w:t>
      </w:r>
      <w:r>
        <w:rPr>
          <w:bCs/>
          <w:sz w:val="28"/>
          <w:szCs w:val="28"/>
        </w:rPr>
        <w:t>.</w:t>
      </w:r>
    </w:p>
    <w:p w:rsidR="00851B7E" w:rsidRDefault="00A14BD4" w:rsidP="00851B7E">
      <w:pPr>
        <w:jc w:val="both"/>
        <w:rPr>
          <w:sz w:val="28"/>
          <w:szCs w:val="28"/>
        </w:rPr>
      </w:pPr>
      <w:r w:rsidRPr="00E8687A">
        <w:rPr>
          <w:b/>
          <w:sz w:val="28"/>
          <w:szCs w:val="28"/>
        </w:rPr>
        <w:tab/>
        <w:t xml:space="preserve">  </w:t>
      </w:r>
      <w:r w:rsidRPr="00E8687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А</w:t>
      </w:r>
      <w:r w:rsidRPr="00E8687A">
        <w:rPr>
          <w:sz w:val="28"/>
          <w:szCs w:val="28"/>
        </w:rPr>
        <w:t xml:space="preserve">дминистрации </w:t>
      </w:r>
      <w:r w:rsidR="00961E91">
        <w:rPr>
          <w:sz w:val="28"/>
          <w:szCs w:val="28"/>
        </w:rPr>
        <w:t>Веселовского</w:t>
      </w:r>
      <w:r w:rsidRPr="009A3994">
        <w:rPr>
          <w:sz w:val="28"/>
          <w:szCs w:val="28"/>
        </w:rPr>
        <w:t xml:space="preserve"> сельского поселения от </w:t>
      </w:r>
      <w:r w:rsidR="00895F83">
        <w:rPr>
          <w:sz w:val="28"/>
          <w:szCs w:val="28"/>
        </w:rPr>
        <w:t>0</w:t>
      </w:r>
      <w:r w:rsidR="00961E91">
        <w:rPr>
          <w:sz w:val="28"/>
          <w:szCs w:val="28"/>
        </w:rPr>
        <w:t>6</w:t>
      </w:r>
      <w:r w:rsidRPr="009A3994">
        <w:rPr>
          <w:sz w:val="28"/>
          <w:szCs w:val="28"/>
        </w:rPr>
        <w:t>.0</w:t>
      </w:r>
      <w:r w:rsidR="00895F83">
        <w:rPr>
          <w:sz w:val="28"/>
          <w:szCs w:val="28"/>
        </w:rPr>
        <w:t>7</w:t>
      </w:r>
      <w:r w:rsidRPr="009A3994">
        <w:rPr>
          <w:sz w:val="28"/>
          <w:szCs w:val="28"/>
        </w:rPr>
        <w:t>.20</w:t>
      </w:r>
      <w:r w:rsidR="00895F83">
        <w:rPr>
          <w:sz w:val="28"/>
          <w:szCs w:val="28"/>
        </w:rPr>
        <w:t xml:space="preserve">20 </w:t>
      </w:r>
      <w:r w:rsidRPr="009A3994">
        <w:rPr>
          <w:sz w:val="28"/>
          <w:szCs w:val="28"/>
        </w:rPr>
        <w:t>г.</w:t>
      </w:r>
      <w:r w:rsidR="00895F83">
        <w:rPr>
          <w:sz w:val="28"/>
          <w:szCs w:val="28"/>
        </w:rPr>
        <w:t xml:space="preserve"> </w:t>
      </w:r>
      <w:r w:rsidRPr="009A3994">
        <w:rPr>
          <w:sz w:val="28"/>
          <w:szCs w:val="28"/>
        </w:rPr>
        <w:t>№</w:t>
      </w:r>
      <w:r w:rsidR="00961E91">
        <w:rPr>
          <w:sz w:val="28"/>
          <w:szCs w:val="28"/>
        </w:rPr>
        <w:t>97</w:t>
      </w:r>
      <w:r w:rsidRPr="009A3994">
        <w:rPr>
          <w:sz w:val="28"/>
          <w:szCs w:val="28"/>
        </w:rPr>
        <w:t xml:space="preserve">  «</w:t>
      </w:r>
      <w:r w:rsidR="00895F83" w:rsidRPr="00895F83">
        <w:rPr>
          <w:sz w:val="28"/>
          <w:szCs w:val="28"/>
        </w:rPr>
        <w:t xml:space="preserve">Об утверждении Методики оценки эффективности налоговых льгот (налоговых расходов) </w:t>
      </w:r>
      <w:r w:rsidR="00961E91">
        <w:rPr>
          <w:sz w:val="28"/>
          <w:szCs w:val="28"/>
        </w:rPr>
        <w:t>Веселовского</w:t>
      </w:r>
      <w:r w:rsidR="00895F83" w:rsidRPr="00895F83">
        <w:rPr>
          <w:sz w:val="28"/>
          <w:szCs w:val="28"/>
        </w:rPr>
        <w:t xml:space="preserve"> сельско</w:t>
      </w:r>
      <w:r w:rsidR="00895F83">
        <w:rPr>
          <w:sz w:val="28"/>
          <w:szCs w:val="28"/>
        </w:rPr>
        <w:t>го</w:t>
      </w:r>
      <w:r w:rsidR="00895F83" w:rsidRPr="00895F83">
        <w:rPr>
          <w:sz w:val="28"/>
          <w:szCs w:val="28"/>
        </w:rPr>
        <w:t xml:space="preserve"> поселени</w:t>
      </w:r>
      <w:r w:rsidR="00895F83">
        <w:rPr>
          <w:sz w:val="28"/>
          <w:szCs w:val="28"/>
        </w:rPr>
        <w:t>я</w:t>
      </w:r>
      <w:r w:rsidRPr="009A3994">
        <w:rPr>
          <w:sz w:val="28"/>
          <w:szCs w:val="28"/>
        </w:rPr>
        <w:t>»</w:t>
      </w:r>
      <w:r w:rsidRPr="00E8687A">
        <w:rPr>
          <w:sz w:val="28"/>
          <w:szCs w:val="28"/>
        </w:rPr>
        <w:t xml:space="preserve">, </w:t>
      </w:r>
      <w:r>
        <w:rPr>
          <w:sz w:val="28"/>
          <w:szCs w:val="28"/>
        </w:rPr>
        <w:t>сектором экономики и финансов А</w:t>
      </w:r>
      <w:r w:rsidRPr="00E8687A">
        <w:rPr>
          <w:sz w:val="28"/>
          <w:szCs w:val="28"/>
        </w:rPr>
        <w:t xml:space="preserve">дминистрации </w:t>
      </w:r>
      <w:r w:rsidR="00961E91">
        <w:rPr>
          <w:sz w:val="28"/>
          <w:szCs w:val="28"/>
        </w:rPr>
        <w:t>Веселовского</w:t>
      </w:r>
      <w:r w:rsidRPr="00E8687A">
        <w:rPr>
          <w:sz w:val="28"/>
          <w:szCs w:val="28"/>
        </w:rPr>
        <w:t xml:space="preserve"> сельского поселения </w:t>
      </w:r>
      <w:r w:rsidR="00851B7E" w:rsidRPr="00D45AD5">
        <w:rPr>
          <w:sz w:val="28"/>
          <w:szCs w:val="28"/>
        </w:rPr>
        <w:t>проведена инвентаризация дейс</w:t>
      </w:r>
      <w:r w:rsidR="00851B7E">
        <w:rPr>
          <w:sz w:val="28"/>
          <w:szCs w:val="28"/>
        </w:rPr>
        <w:t>твующих налоговых льгот (налоговых расходов)</w:t>
      </w:r>
      <w:r w:rsidR="00851B7E"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:rsidR="00851B7E" w:rsidRPr="00C15CC5" w:rsidRDefault="00851B7E" w:rsidP="00851B7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5CC5">
        <w:rPr>
          <w:sz w:val="28"/>
          <w:szCs w:val="28"/>
        </w:rPr>
        <w:t>Информационной базой Оценки являются:</w:t>
      </w:r>
    </w:p>
    <w:p w:rsidR="00851B7E" w:rsidRPr="00C15CC5" w:rsidRDefault="00851B7E" w:rsidP="00851B7E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r w:rsidR="00961E91">
        <w:rPr>
          <w:sz w:val="28"/>
          <w:szCs w:val="28"/>
        </w:rPr>
        <w:t>Веселовского</w:t>
      </w:r>
      <w:r w:rsidRPr="00C15CC5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</w:t>
      </w:r>
      <w:r w:rsidR="00961E91">
        <w:rPr>
          <w:sz w:val="28"/>
          <w:szCs w:val="28"/>
        </w:rPr>
        <w:t>6</w:t>
      </w:r>
      <w:r w:rsidRPr="00C15CC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C15CC5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C15CC5">
        <w:rPr>
          <w:sz w:val="28"/>
          <w:szCs w:val="28"/>
        </w:rPr>
        <w:t xml:space="preserve">г.  № </w:t>
      </w:r>
      <w:r w:rsidR="00961E91">
        <w:rPr>
          <w:sz w:val="28"/>
          <w:szCs w:val="28"/>
        </w:rPr>
        <w:t>85</w:t>
      </w:r>
      <w:r w:rsidRPr="00C15CC5">
        <w:rPr>
          <w:sz w:val="28"/>
          <w:szCs w:val="28"/>
        </w:rPr>
        <w:t xml:space="preserve"> «О земельном налоге»</w:t>
      </w:r>
      <w:r w:rsidRPr="00C15CC5">
        <w:rPr>
          <w:b/>
          <w:sz w:val="28"/>
          <w:szCs w:val="28"/>
        </w:rPr>
        <w:t>;</w:t>
      </w:r>
    </w:p>
    <w:p w:rsidR="00851B7E" w:rsidRPr="00C15CC5" w:rsidRDefault="00851B7E" w:rsidP="00851B7E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r w:rsidR="00961E91">
        <w:rPr>
          <w:sz w:val="28"/>
          <w:szCs w:val="28"/>
        </w:rPr>
        <w:t>Веселовского</w:t>
      </w:r>
      <w:r w:rsidRPr="00C15CC5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1</w:t>
      </w:r>
      <w:r w:rsidR="00961E91">
        <w:rPr>
          <w:sz w:val="28"/>
          <w:szCs w:val="28"/>
        </w:rPr>
        <w:t>6</w:t>
      </w:r>
      <w:r w:rsidRPr="00C15CC5">
        <w:rPr>
          <w:sz w:val="28"/>
          <w:szCs w:val="28"/>
        </w:rPr>
        <w:t>.11.201</w:t>
      </w:r>
      <w:r>
        <w:rPr>
          <w:sz w:val="28"/>
          <w:szCs w:val="28"/>
        </w:rPr>
        <w:t>8</w:t>
      </w:r>
      <w:r w:rsidRPr="00C15CC5">
        <w:rPr>
          <w:sz w:val="28"/>
          <w:szCs w:val="28"/>
        </w:rPr>
        <w:t xml:space="preserve">  № </w:t>
      </w:r>
      <w:r w:rsidR="00961E91">
        <w:rPr>
          <w:sz w:val="28"/>
          <w:szCs w:val="28"/>
        </w:rPr>
        <w:t>86</w:t>
      </w:r>
      <w:r w:rsidRPr="00C15CC5">
        <w:rPr>
          <w:sz w:val="28"/>
          <w:szCs w:val="28"/>
        </w:rPr>
        <w:t xml:space="preserve"> « О налоге на имущество физических лиц»;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r w:rsidR="00961E91">
        <w:rPr>
          <w:sz w:val="28"/>
          <w:szCs w:val="28"/>
        </w:rPr>
        <w:t>Веселовского</w:t>
      </w:r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:rsidR="00851B7E" w:rsidRDefault="00851B7E" w:rsidP="00851B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r w:rsidR="007E475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</w:t>
      </w:r>
      <w:r w:rsidR="00961E91">
        <w:rPr>
          <w:bCs/>
          <w:sz w:val="28"/>
          <w:szCs w:val="28"/>
        </w:rPr>
        <w:t>6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961E91">
        <w:rPr>
          <w:bCs/>
          <w:sz w:val="28"/>
          <w:szCs w:val="28"/>
        </w:rPr>
        <w:t>85</w:t>
      </w:r>
      <w:r w:rsidRPr="00347258">
        <w:rPr>
          <w:bCs/>
          <w:sz w:val="28"/>
          <w:szCs w:val="28"/>
        </w:rPr>
        <w:t xml:space="preserve"> «О земельном  налоге» на территории </w:t>
      </w:r>
      <w:r w:rsidR="00961E9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</w:t>
      </w:r>
      <w:r>
        <w:rPr>
          <w:bCs/>
          <w:sz w:val="28"/>
          <w:szCs w:val="28"/>
        </w:rPr>
        <w:t>го</w:t>
      </w:r>
      <w:r w:rsidRPr="00347258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введён земельный налог</w:t>
      </w:r>
      <w:r w:rsidR="00D867B5">
        <w:rPr>
          <w:bCs/>
          <w:sz w:val="28"/>
          <w:szCs w:val="28"/>
        </w:rPr>
        <w:t xml:space="preserve"> .</w:t>
      </w:r>
    </w:p>
    <w:p w:rsidR="00851B7E" w:rsidRPr="00347258" w:rsidRDefault="00851B7E" w:rsidP="00851B7E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>В соответствии с вышеуказанным решением введена налоговая льгота в виде полного освобождения от налогообложения следующи</w:t>
      </w:r>
      <w:r>
        <w:rPr>
          <w:bCs/>
          <w:sz w:val="28"/>
          <w:szCs w:val="28"/>
        </w:rPr>
        <w:t>м</w:t>
      </w:r>
      <w:r w:rsidRPr="00347258">
        <w:rPr>
          <w:bCs/>
          <w:sz w:val="28"/>
          <w:szCs w:val="28"/>
        </w:rPr>
        <w:t xml:space="preserve"> </w:t>
      </w:r>
      <w:r w:rsidRPr="00347258">
        <w:rPr>
          <w:bCs/>
          <w:iCs/>
          <w:sz w:val="28"/>
          <w:szCs w:val="28"/>
        </w:rPr>
        <w:t>социально незащищенным категориям населения сельского поселения</w:t>
      </w:r>
      <w:r w:rsidRPr="00347258">
        <w:rPr>
          <w:bCs/>
          <w:sz w:val="28"/>
          <w:szCs w:val="28"/>
        </w:rPr>
        <w:t xml:space="preserve">: </w:t>
      </w:r>
    </w:p>
    <w:p w:rsidR="00A47062" w:rsidRPr="00A47062" w:rsidRDefault="00851B7E" w:rsidP="00A14B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14BD4" w:rsidRPr="00E8687A">
        <w:rPr>
          <w:sz w:val="28"/>
          <w:szCs w:val="28"/>
        </w:rPr>
        <w:t xml:space="preserve">       </w:t>
      </w:r>
      <w:r w:rsidR="00A47062" w:rsidRPr="00A47062">
        <w:rPr>
          <w:sz w:val="28"/>
          <w:szCs w:val="28"/>
        </w:rPr>
        <w:t xml:space="preserve"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СССР», </w:t>
      </w:r>
    </w:p>
    <w:p w:rsidR="00A47062" w:rsidRDefault="00A47062" w:rsidP="00A14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4706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47062">
        <w:rPr>
          <w:sz w:val="28"/>
          <w:szCs w:val="28"/>
        </w:rPr>
        <w:t xml:space="preserve">нвалиды </w:t>
      </w:r>
      <w:r w:rsidRPr="00A47062">
        <w:rPr>
          <w:sz w:val="28"/>
          <w:szCs w:val="28"/>
          <w:lang w:val="en-US"/>
        </w:rPr>
        <w:t>I</w:t>
      </w:r>
      <w:r w:rsidRPr="00A47062">
        <w:rPr>
          <w:sz w:val="28"/>
          <w:szCs w:val="28"/>
        </w:rPr>
        <w:t xml:space="preserve"> и </w:t>
      </w:r>
      <w:r w:rsidRPr="00A47062">
        <w:rPr>
          <w:sz w:val="28"/>
          <w:szCs w:val="28"/>
          <w:lang w:val="en-US"/>
        </w:rPr>
        <w:t>II</w:t>
      </w:r>
      <w:r w:rsidRPr="00A47062">
        <w:rPr>
          <w:sz w:val="28"/>
          <w:szCs w:val="28"/>
        </w:rPr>
        <w:t xml:space="preserve"> групп, </w:t>
      </w:r>
    </w:p>
    <w:p w:rsidR="00A1044C" w:rsidRPr="00A47062" w:rsidRDefault="00A1044C" w:rsidP="00A14BD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У</w:t>
      </w:r>
      <w:r w:rsidRPr="000A3E5F">
        <w:rPr>
          <w:color w:val="000000"/>
          <w:sz w:val="28"/>
          <w:szCs w:val="28"/>
        </w:rPr>
        <w:t>частники Великой Отечественной войны</w:t>
      </w:r>
      <w:r w:rsidR="006A3DD7">
        <w:rPr>
          <w:color w:val="000000"/>
          <w:sz w:val="28"/>
          <w:szCs w:val="28"/>
        </w:rPr>
        <w:t xml:space="preserve">, </w:t>
      </w:r>
    </w:p>
    <w:p w:rsidR="00A47062" w:rsidRPr="00A47062" w:rsidRDefault="00A47062" w:rsidP="00A14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706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47062">
        <w:rPr>
          <w:sz w:val="28"/>
          <w:szCs w:val="28"/>
        </w:rPr>
        <w:t>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</w:t>
      </w:r>
    </w:p>
    <w:p w:rsidR="00A47062" w:rsidRDefault="00A47062" w:rsidP="00A14BD4">
      <w:pPr>
        <w:jc w:val="both"/>
        <w:rPr>
          <w:sz w:val="28"/>
          <w:szCs w:val="28"/>
        </w:rPr>
      </w:pPr>
      <w:r w:rsidRPr="00A47062">
        <w:rPr>
          <w:sz w:val="28"/>
          <w:szCs w:val="28"/>
        </w:rPr>
        <w:t xml:space="preserve">       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</w:r>
      <w:r w:rsidR="00851B7E">
        <w:rPr>
          <w:sz w:val="28"/>
          <w:szCs w:val="28"/>
        </w:rPr>
        <w:t>.</w:t>
      </w:r>
    </w:p>
    <w:p w:rsidR="006C4C87" w:rsidRPr="006C4C87" w:rsidRDefault="006C4C87" w:rsidP="006C4C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C4C87">
        <w:rPr>
          <w:sz w:val="28"/>
          <w:szCs w:val="28"/>
        </w:rPr>
        <w:t>Граждане, призванные на военную службу по мобилизации в Вооруженные Силы Российской Федерации, а также их супруга</w:t>
      </w:r>
      <w:r>
        <w:rPr>
          <w:sz w:val="28"/>
          <w:szCs w:val="28"/>
        </w:rPr>
        <w:t xml:space="preserve"> </w:t>
      </w:r>
      <w:r w:rsidRPr="006C4C87">
        <w:rPr>
          <w:sz w:val="28"/>
          <w:szCs w:val="28"/>
        </w:rPr>
        <w:t>( супруг), несовершеннолетние дети, родители ( усыновители).</w:t>
      </w:r>
    </w:p>
    <w:p w:rsidR="002E39C8" w:rsidRDefault="00A14BD4" w:rsidP="002E39C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  </w:t>
      </w:r>
      <w:r w:rsidR="002E39C8">
        <w:rPr>
          <w:sz w:val="28"/>
          <w:szCs w:val="28"/>
        </w:rPr>
        <w:t xml:space="preserve"> На основании </w:t>
      </w:r>
      <w:r w:rsidR="006739AE">
        <w:rPr>
          <w:sz w:val="28"/>
          <w:szCs w:val="28"/>
        </w:rPr>
        <w:t xml:space="preserve">списка льготных категорий граждан, имеющих земельную собственность на территории </w:t>
      </w:r>
      <w:r w:rsidR="00961E91">
        <w:rPr>
          <w:sz w:val="28"/>
          <w:szCs w:val="28"/>
        </w:rPr>
        <w:t>Веселовского</w:t>
      </w:r>
      <w:r w:rsidR="006739AE">
        <w:rPr>
          <w:sz w:val="28"/>
          <w:szCs w:val="28"/>
        </w:rPr>
        <w:t xml:space="preserve"> сельского поселения рассчитана сумма </w:t>
      </w:r>
      <w:r w:rsidR="002E39C8">
        <w:rPr>
          <w:sz w:val="28"/>
          <w:szCs w:val="28"/>
        </w:rPr>
        <w:t>льготы</w:t>
      </w:r>
      <w:r w:rsidR="006739AE">
        <w:rPr>
          <w:sz w:val="28"/>
          <w:szCs w:val="28"/>
        </w:rPr>
        <w:t>, которая</w:t>
      </w:r>
      <w:r w:rsidR="002E39C8">
        <w:rPr>
          <w:sz w:val="28"/>
          <w:szCs w:val="28"/>
        </w:rPr>
        <w:t xml:space="preserve"> составляет </w:t>
      </w:r>
      <w:r w:rsidR="00BE7E29" w:rsidRPr="00BE7E29">
        <w:rPr>
          <w:sz w:val="28"/>
          <w:szCs w:val="28"/>
        </w:rPr>
        <w:t>17</w:t>
      </w:r>
      <w:r w:rsidR="00961E91" w:rsidRPr="00BE7E29">
        <w:rPr>
          <w:sz w:val="28"/>
          <w:szCs w:val="28"/>
        </w:rPr>
        <w:t>,0</w:t>
      </w:r>
      <w:r w:rsidR="002E39C8">
        <w:rPr>
          <w:sz w:val="28"/>
          <w:szCs w:val="28"/>
        </w:rPr>
        <w:t xml:space="preserve"> тыс.рублей.</w:t>
      </w:r>
    </w:p>
    <w:p w:rsidR="00851B7E" w:rsidRPr="00F8777A" w:rsidRDefault="00851B7E" w:rsidP="00851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8777A">
        <w:rPr>
          <w:sz w:val="28"/>
          <w:szCs w:val="28"/>
        </w:rPr>
        <w:t>Учитывая, что предоставление налоговых льгот</w:t>
      </w:r>
      <w:r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851B7E" w:rsidRPr="00F8777A" w:rsidRDefault="00851B7E" w:rsidP="00851B7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 освобождения от уплаты земельного налога признаются эффективными и не требующими отмены.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Чтобы не допустить   в дальнейшем   ухудшения уровня доходов у социально-незащищенных слоев населения, целесообразно сохранить имеющиеся льготы для  перечисленных категорий.</w:t>
      </w:r>
      <w:r>
        <w:rPr>
          <w:sz w:val="28"/>
          <w:szCs w:val="28"/>
        </w:rPr>
        <w:t xml:space="preserve"> 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Собрания депутатов </w:t>
      </w:r>
      <w:r w:rsidR="00961E9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</w:t>
      </w:r>
      <w:r w:rsidR="00961E91">
        <w:rPr>
          <w:bCs/>
          <w:sz w:val="28"/>
          <w:szCs w:val="28"/>
        </w:rPr>
        <w:t>6</w:t>
      </w:r>
      <w:r w:rsidRPr="00347258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347258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34725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961E91">
        <w:rPr>
          <w:bCs/>
          <w:sz w:val="28"/>
          <w:szCs w:val="28"/>
        </w:rPr>
        <w:t>86</w:t>
      </w:r>
      <w:r w:rsidRPr="00347258">
        <w:rPr>
          <w:bCs/>
          <w:sz w:val="28"/>
          <w:szCs w:val="28"/>
        </w:rPr>
        <w:t xml:space="preserve"> «О  налоге на имущество физических» на территории </w:t>
      </w:r>
      <w:r w:rsidR="00961E91">
        <w:rPr>
          <w:bCs/>
          <w:sz w:val="28"/>
          <w:szCs w:val="28"/>
        </w:rPr>
        <w:t>Веселовского</w:t>
      </w:r>
      <w:r w:rsidRPr="00347258">
        <w:rPr>
          <w:bCs/>
          <w:sz w:val="28"/>
          <w:szCs w:val="28"/>
        </w:rPr>
        <w:t xml:space="preserve"> сельского поселения введён налог на имущество физических лиц, </w:t>
      </w:r>
      <w:r>
        <w:rPr>
          <w:bCs/>
          <w:sz w:val="28"/>
          <w:szCs w:val="28"/>
        </w:rPr>
        <w:t xml:space="preserve"> а также в</w:t>
      </w:r>
      <w:r w:rsidRPr="00347258">
        <w:rPr>
          <w:bCs/>
          <w:sz w:val="28"/>
          <w:szCs w:val="28"/>
        </w:rPr>
        <w:t xml:space="preserve"> целях наращивания собственного доходного потенциала установлен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увеличенная (0,2 процента) </w:t>
      </w:r>
      <w:r w:rsidRPr="00347258">
        <w:rPr>
          <w:bCs/>
          <w:sz w:val="28"/>
          <w:szCs w:val="28"/>
        </w:rPr>
        <w:t>ставк</w:t>
      </w:r>
      <w:r>
        <w:rPr>
          <w:bCs/>
          <w:sz w:val="28"/>
          <w:szCs w:val="28"/>
        </w:rPr>
        <w:t>а</w:t>
      </w:r>
      <w:r w:rsidRPr="00347258">
        <w:rPr>
          <w:bCs/>
          <w:sz w:val="28"/>
          <w:szCs w:val="28"/>
        </w:rPr>
        <w:t xml:space="preserve"> налога на имущество физических лиц</w:t>
      </w:r>
      <w:r>
        <w:rPr>
          <w:bCs/>
          <w:sz w:val="28"/>
          <w:szCs w:val="28"/>
        </w:rPr>
        <w:t xml:space="preserve"> в отношении жилых домов частей жилых домов</w:t>
      </w:r>
      <w:r w:rsidRPr="003472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54A41">
        <w:rPr>
          <w:bCs/>
          <w:sz w:val="28"/>
          <w:szCs w:val="28"/>
        </w:rPr>
        <w:t xml:space="preserve">В </w:t>
      </w:r>
      <w:r w:rsidRPr="00E54A41">
        <w:rPr>
          <w:sz w:val="28"/>
          <w:szCs w:val="28"/>
        </w:rPr>
        <w:t xml:space="preserve"> 20</w:t>
      </w:r>
      <w:r w:rsidR="00F22990">
        <w:rPr>
          <w:sz w:val="28"/>
          <w:szCs w:val="28"/>
        </w:rPr>
        <w:t>2</w:t>
      </w:r>
      <w:r w:rsidR="00BE7E29">
        <w:rPr>
          <w:sz w:val="28"/>
          <w:szCs w:val="28"/>
        </w:rPr>
        <w:t>2</w:t>
      </w:r>
      <w:r w:rsidRPr="00E54A41">
        <w:rPr>
          <w:sz w:val="28"/>
          <w:szCs w:val="28"/>
        </w:rPr>
        <w:t xml:space="preserve"> году льгота по налогу на имущество физических лиц не предоставлялась.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  <w:sectPr w:rsidR="00851B7E" w:rsidSect="00851B7E">
          <w:headerReference w:type="default" r:id="rId8"/>
          <w:pgSz w:w="11906" w:h="16838"/>
          <w:pgMar w:top="709" w:right="849" w:bottom="709" w:left="1701" w:header="567" w:footer="404" w:gutter="0"/>
          <w:cols w:space="708"/>
          <w:docGrid w:linePitch="360"/>
        </w:sectPr>
      </w:pPr>
    </w:p>
    <w:p w:rsidR="00851B7E" w:rsidRPr="00BF1575" w:rsidRDefault="00851B7E" w:rsidP="00851B7E">
      <w:pPr>
        <w:jc w:val="right"/>
      </w:pPr>
      <w:r w:rsidRPr="00BF1575">
        <w:lastRenderedPageBreak/>
        <w:t>Приложение № 1</w:t>
      </w:r>
    </w:p>
    <w:p w:rsidR="00851B7E" w:rsidRPr="00BF1575" w:rsidRDefault="00851B7E" w:rsidP="00851B7E">
      <w:pPr>
        <w:ind w:left="-357" w:firstLine="284"/>
        <w:jc w:val="right"/>
      </w:pPr>
      <w:r w:rsidRPr="00BF1575">
        <w:t xml:space="preserve">                                                                                                                                                       к результатам проведения оценки </w:t>
      </w:r>
    </w:p>
    <w:p w:rsidR="00851B7E" w:rsidRPr="00BF1575" w:rsidRDefault="00851B7E" w:rsidP="00851B7E">
      <w:pPr>
        <w:ind w:left="-357" w:firstLine="284"/>
        <w:jc w:val="right"/>
      </w:pPr>
      <w:r w:rsidRPr="00BF1575"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:rsidR="00851B7E" w:rsidRPr="00BF1575" w:rsidRDefault="00851B7E" w:rsidP="00851B7E">
      <w:pPr>
        <w:ind w:left="-357" w:firstLine="284"/>
        <w:jc w:val="right"/>
      </w:pPr>
      <w:r w:rsidRPr="00BF1575">
        <w:t xml:space="preserve">                                                                                                                                             налоговых льгот(налоговых расходов) ,                                      </w:t>
      </w:r>
    </w:p>
    <w:p w:rsidR="00851B7E" w:rsidRPr="00BF1575" w:rsidRDefault="00851B7E" w:rsidP="00851B7E">
      <w:pPr>
        <w:ind w:left="-357" w:firstLine="284"/>
        <w:jc w:val="right"/>
      </w:pPr>
      <w:r w:rsidRPr="00BF1575">
        <w:t xml:space="preserve">                                                                                                                                  установленных на территории </w:t>
      </w:r>
      <w:r w:rsidR="00961E91" w:rsidRPr="00BF1575">
        <w:t>Веселовского</w:t>
      </w:r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BF1575">
        <w:t xml:space="preserve">                                                                                                                                            сельского поселения в 20</w:t>
      </w:r>
      <w:r w:rsidR="00D867B5" w:rsidRPr="00BF1575">
        <w:t>2</w:t>
      </w:r>
      <w:r w:rsidR="00426B00" w:rsidRPr="00BF1575">
        <w:t>1</w:t>
      </w:r>
      <w:r w:rsidRPr="00BF1575">
        <w:t xml:space="preserve"> году</w:t>
      </w:r>
      <w:r w:rsidRPr="00C20D21">
        <w:rPr>
          <w:sz w:val="20"/>
          <w:szCs w:val="20"/>
        </w:rPr>
        <w:t>.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:rsidR="00851B7E" w:rsidRPr="00B92A66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налоговых льгот и пониженных ставок (налоговых расходов) </w:t>
      </w:r>
      <w:r>
        <w:rPr>
          <w:sz w:val="28"/>
          <w:szCs w:val="28"/>
        </w:rPr>
        <w:t xml:space="preserve">в </w:t>
      </w:r>
      <w:r w:rsidR="00961E91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</w:p>
    <w:p w:rsidR="00851B7E" w:rsidRPr="0083791C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tbl>
      <w:tblPr>
        <w:tblW w:w="16083" w:type="dxa"/>
        <w:jc w:val="center"/>
        <w:tblLayout w:type="fixed"/>
        <w:tblLook w:val="00A0"/>
      </w:tblPr>
      <w:tblGrid>
        <w:gridCol w:w="421"/>
        <w:gridCol w:w="701"/>
        <w:gridCol w:w="940"/>
        <w:gridCol w:w="950"/>
        <w:gridCol w:w="851"/>
        <w:gridCol w:w="728"/>
        <w:gridCol w:w="850"/>
        <w:gridCol w:w="1043"/>
        <w:gridCol w:w="744"/>
        <w:gridCol w:w="584"/>
        <w:gridCol w:w="718"/>
        <w:gridCol w:w="783"/>
        <w:gridCol w:w="688"/>
        <w:gridCol w:w="867"/>
        <w:gridCol w:w="609"/>
        <w:gridCol w:w="712"/>
        <w:gridCol w:w="759"/>
        <w:gridCol w:w="709"/>
        <w:gridCol w:w="992"/>
        <w:gridCol w:w="1434"/>
      </w:tblGrid>
      <w:tr w:rsidR="00851B7E" w:rsidRPr="00BF1575" w:rsidTr="000631DC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Территориальная принадлежность</w:t>
            </w:r>
          </w:p>
        </w:tc>
        <w:tc>
          <w:tcPr>
            <w:tcW w:w="14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Характеристика налоговой льготы</w:t>
            </w:r>
          </w:p>
        </w:tc>
      </w:tr>
      <w:tr w:rsidR="00851B7E" w:rsidRPr="00BF1575" w:rsidTr="006C4C87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№ п\п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Муниципальное образование</w:t>
            </w:r>
            <w:r w:rsidRPr="00BF1575">
              <w:rPr>
                <w:b/>
                <w:bCs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НПА, устанавливающий льготу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Реквизиты норм НПА, устанавливающего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Дата принятия НПА устанавливающего льготу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Уровень льготируемой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Территориальная принадлежность налоговой льготы (ОЭЗ/ТОСЭР/</w:t>
            </w:r>
            <w:r w:rsidRPr="00BF1575">
              <w:rPr>
                <w:b/>
                <w:bCs/>
              </w:rPr>
              <w:br/>
              <w:t>Моногород)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Начало действия льготы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Срок действия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Целевая категория налоговой льготы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 xml:space="preserve">Код вида экономической деятельности (по ОКВЭД), к которому относится налоговая льгота (налоговый </w:t>
            </w:r>
            <w:r w:rsidRPr="00BF1575">
              <w:rPr>
                <w:b/>
                <w:bCs/>
              </w:rPr>
              <w:lastRenderedPageBreak/>
              <w:t>расход)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lastRenderedPageBreak/>
              <w:t>Категории налогоплательщиков, которым предоставлена льгота</w:t>
            </w:r>
          </w:p>
        </w:tc>
      </w:tr>
      <w:tr w:rsidR="00851B7E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lastRenderedPageBreak/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13а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F1575" w:rsidRDefault="00851B7E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19</w:t>
            </w:r>
          </w:p>
        </w:tc>
      </w:tr>
      <w:tr w:rsidR="007D69EB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961E91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Веселовское</w:t>
            </w:r>
            <w:r w:rsidR="007D69EB" w:rsidRPr="00BF1575"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Решение Собрания депутатов </w:t>
            </w:r>
            <w:r w:rsidR="00961E91" w:rsidRPr="00BF1575">
              <w:rPr>
                <w:bCs/>
              </w:rPr>
              <w:t>Веселовского</w:t>
            </w:r>
            <w:r w:rsidRPr="00BF1575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</w:t>
            </w:r>
            <w:r w:rsidR="007D69EB" w:rsidRPr="00BF1575">
              <w:rPr>
                <w:bCs/>
              </w:rPr>
              <w:t>.11.</w:t>
            </w:r>
          </w:p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BE7E29" w:rsidP="00426B00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9EB" w:rsidRPr="00BF1575" w:rsidRDefault="007D69EB" w:rsidP="00D91111">
            <w:pPr>
              <w:jc w:val="center"/>
              <w:rPr>
                <w:b/>
                <w:bCs/>
              </w:rPr>
            </w:pPr>
            <w:r w:rsidRPr="00BF1575"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</w:tr>
      <w:tr w:rsidR="007D69EB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961E91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Весело</w:t>
            </w:r>
            <w:r w:rsidRPr="00BF1575">
              <w:rPr>
                <w:bCs/>
              </w:rPr>
              <w:lastRenderedPageBreak/>
              <w:t>вское</w:t>
            </w:r>
            <w:r w:rsidR="007D69EB" w:rsidRPr="00BF1575"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местн</w:t>
            </w:r>
            <w:r w:rsidRPr="00BF1575">
              <w:rPr>
                <w:bCs/>
              </w:rPr>
              <w:lastRenderedPageBreak/>
              <w:t>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Реше</w:t>
            </w:r>
            <w:r w:rsidRPr="00BF1575">
              <w:rPr>
                <w:bCs/>
              </w:rPr>
              <w:lastRenderedPageBreak/>
              <w:t xml:space="preserve">ние Собрания депутатов </w:t>
            </w:r>
            <w:r w:rsidR="00961E91" w:rsidRPr="00BF1575">
              <w:rPr>
                <w:bCs/>
              </w:rPr>
              <w:t>Веселовского</w:t>
            </w:r>
            <w:r w:rsidRPr="00BF1575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</w:t>
            </w:r>
            <w:r w:rsidR="007D69EB" w:rsidRPr="00BF1575">
              <w:rPr>
                <w:bCs/>
              </w:rPr>
              <w:t>.11.</w:t>
            </w:r>
          </w:p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 xml:space="preserve">«О </w:t>
            </w:r>
            <w:r w:rsidRPr="00BF1575">
              <w:rPr>
                <w:bCs/>
              </w:rPr>
              <w:lastRenderedPageBreak/>
              <w:t>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Земе</w:t>
            </w:r>
            <w:r w:rsidRPr="00BF1575">
              <w:rPr>
                <w:bCs/>
              </w:rPr>
              <w:lastRenderedPageBreak/>
              <w:t>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фи</w:t>
            </w:r>
            <w:r w:rsidRPr="00BF1575">
              <w:rPr>
                <w:bCs/>
              </w:rPr>
              <w:lastRenderedPageBreak/>
              <w:t>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полн</w:t>
            </w:r>
            <w:r w:rsidRPr="00BF1575">
              <w:rPr>
                <w:bCs/>
              </w:rPr>
              <w:lastRenderedPageBreak/>
              <w:t>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не </w:t>
            </w:r>
            <w:r w:rsidRPr="00BF1575">
              <w:rPr>
                <w:bCs/>
              </w:rPr>
              <w:lastRenderedPageBreak/>
              <w:t>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 xml:space="preserve">В </w:t>
            </w:r>
            <w:r w:rsidRPr="00BF1575">
              <w:rPr>
                <w:bCs/>
              </w:rPr>
              <w:lastRenderedPageBreak/>
              <w:t>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01.</w:t>
            </w:r>
            <w:r w:rsidRPr="00BF1575">
              <w:rPr>
                <w:bCs/>
              </w:rPr>
              <w:lastRenderedPageBreak/>
              <w:t>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BE7E29" w:rsidP="00426B00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</w:t>
            </w:r>
            <w:r w:rsidRPr="00BF1575">
              <w:rPr>
                <w:bCs/>
              </w:rPr>
              <w:lastRenderedPageBreak/>
              <w:t>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lastRenderedPageBreak/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t xml:space="preserve">Инвалиды </w:t>
            </w:r>
            <w:r w:rsidRPr="00BF1575">
              <w:rPr>
                <w:lang w:val="en-US"/>
              </w:rPr>
              <w:t>I</w:t>
            </w:r>
            <w:r w:rsidRPr="00BF1575">
              <w:t xml:space="preserve"> </w:t>
            </w:r>
            <w:r w:rsidRPr="00BF1575">
              <w:lastRenderedPageBreak/>
              <w:t xml:space="preserve">и </w:t>
            </w:r>
            <w:r w:rsidRPr="00BF1575">
              <w:rPr>
                <w:lang w:val="en-US"/>
              </w:rPr>
              <w:t>II</w:t>
            </w:r>
            <w:r w:rsidRPr="00BF1575">
              <w:t xml:space="preserve"> групп</w:t>
            </w:r>
          </w:p>
        </w:tc>
      </w:tr>
      <w:tr w:rsidR="007D69EB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961E91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Веселовское</w:t>
            </w:r>
            <w:r w:rsidR="007D69EB" w:rsidRPr="00BF1575"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Решение Собрания депутатов </w:t>
            </w:r>
            <w:r w:rsidR="00961E91" w:rsidRPr="00BF1575">
              <w:rPr>
                <w:bCs/>
              </w:rPr>
              <w:t>Веселовского</w:t>
            </w:r>
            <w:r w:rsidRPr="00BF1575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</w:t>
            </w:r>
            <w:r w:rsidR="007D69EB" w:rsidRPr="00BF1575">
              <w:rPr>
                <w:bCs/>
              </w:rPr>
              <w:t>.11.</w:t>
            </w:r>
          </w:p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BE7E29" w:rsidP="00426B00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rPr>
                <w:color w:val="000000"/>
              </w:rPr>
              <w:t>Участники Великой Отечественной войны</w:t>
            </w:r>
          </w:p>
        </w:tc>
      </w:tr>
      <w:tr w:rsidR="007D69EB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961E91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Веселовское</w:t>
            </w:r>
            <w:r w:rsidR="007D69EB" w:rsidRPr="00BF1575">
              <w:rPr>
                <w:bCs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Решение Собрания депутатов </w:t>
            </w:r>
            <w:r w:rsidR="00961E91" w:rsidRPr="00BF1575">
              <w:rPr>
                <w:bCs/>
              </w:rPr>
              <w:t>Веселовско</w:t>
            </w:r>
            <w:r w:rsidR="00961E91" w:rsidRPr="00BF1575">
              <w:rPr>
                <w:bCs/>
              </w:rPr>
              <w:lastRenderedPageBreak/>
              <w:t>го</w:t>
            </w:r>
            <w:r w:rsidRPr="00BF1575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</w:t>
            </w:r>
            <w:r w:rsidR="007D69EB" w:rsidRPr="00BF1575">
              <w:rPr>
                <w:bCs/>
              </w:rPr>
              <w:t>.11.</w:t>
            </w:r>
          </w:p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 пределах территории сельского посел</w:t>
            </w:r>
            <w:r w:rsidRPr="00BF1575">
              <w:rPr>
                <w:bCs/>
              </w:rPr>
              <w:lastRenderedPageBreak/>
              <w:t>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t xml:space="preserve">Граждане, подвергшиеся возникновению радиации вследствие катастрофы </w:t>
            </w:r>
            <w:r w:rsidRPr="00BF1575">
              <w:lastRenderedPageBreak/>
              <w:t>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7D69EB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961E91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Веселовское</w:t>
            </w:r>
            <w:r w:rsidR="007D69EB" w:rsidRPr="00BF1575">
              <w:rPr>
                <w:bCs/>
              </w:rPr>
              <w:t xml:space="preserve"> сельское поселе</w:t>
            </w:r>
            <w:r w:rsidR="007D69EB" w:rsidRPr="00BF1575">
              <w:rPr>
                <w:bCs/>
              </w:rPr>
              <w:lastRenderedPageBreak/>
              <w:t>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Решение Собрания депут</w:t>
            </w:r>
            <w:r w:rsidRPr="00BF1575">
              <w:rPr>
                <w:bCs/>
              </w:rPr>
              <w:lastRenderedPageBreak/>
              <w:t xml:space="preserve">атов </w:t>
            </w:r>
            <w:r w:rsidR="00961E91" w:rsidRPr="00BF1575">
              <w:rPr>
                <w:bCs/>
              </w:rPr>
              <w:t>Веселовского</w:t>
            </w:r>
            <w:r w:rsidRPr="00BF1575">
              <w:rPr>
                <w:bCs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5258F3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</w:t>
            </w:r>
            <w:r w:rsidR="007D69EB" w:rsidRPr="00BF1575">
              <w:rPr>
                <w:bCs/>
              </w:rPr>
              <w:t>.11.</w:t>
            </w:r>
          </w:p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физические ли</w:t>
            </w:r>
            <w:r w:rsidRPr="00BF1575">
              <w:rPr>
                <w:bCs/>
              </w:rPr>
              <w:lastRenderedPageBreak/>
              <w:t>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полное освобождени</w:t>
            </w:r>
            <w:r w:rsidRPr="00BF1575">
              <w:rPr>
                <w:bCs/>
              </w:rPr>
              <w:lastRenderedPageBreak/>
              <w:t>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не установлены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В пределах территории </w:t>
            </w:r>
            <w:r w:rsidRPr="00BF1575">
              <w:rPr>
                <w:bCs/>
              </w:rPr>
              <w:lastRenderedPageBreak/>
              <w:t>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BE7E29" w:rsidP="00426B00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Социальная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D91111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BF1575" w:rsidRDefault="007D69EB" w:rsidP="007D69EB">
            <w:pPr>
              <w:jc w:val="center"/>
              <w:rPr>
                <w:bCs/>
              </w:rPr>
            </w:pPr>
            <w:r w:rsidRPr="00BF1575">
              <w:t xml:space="preserve">Граждане Российской Федерации, проживающие на </w:t>
            </w:r>
            <w:r w:rsidRPr="00BF1575">
              <w:lastRenderedPageBreak/>
              <w:t xml:space="preserve">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</w:t>
            </w:r>
            <w:r w:rsidRPr="00BF1575">
              <w:lastRenderedPageBreak/>
              <w:t>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      </w:r>
          </w:p>
        </w:tc>
      </w:tr>
      <w:tr w:rsidR="00FD6926" w:rsidRPr="00BF1575" w:rsidTr="006C4C87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Веселовское </w:t>
            </w:r>
            <w:r w:rsidRPr="00BF1575">
              <w:rPr>
                <w:bCs/>
              </w:rPr>
              <w:lastRenderedPageBreak/>
              <w:t>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 xml:space="preserve">Решение </w:t>
            </w:r>
            <w:r w:rsidRPr="00BF1575">
              <w:rPr>
                <w:bCs/>
              </w:rPr>
              <w:lastRenderedPageBreak/>
              <w:t>Собрания депутатов Веселовского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16.11.</w:t>
            </w:r>
          </w:p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«О земельн</w:t>
            </w:r>
            <w:r w:rsidRPr="00BF1575">
              <w:rPr>
                <w:bCs/>
              </w:rPr>
              <w:lastRenderedPageBreak/>
              <w:t>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Земельны</w:t>
            </w:r>
            <w:r w:rsidRPr="00BF1575">
              <w:rPr>
                <w:bCs/>
              </w:rPr>
              <w:lastRenderedPageBreak/>
              <w:t>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физич</w:t>
            </w:r>
            <w:r w:rsidRPr="00BF1575">
              <w:rPr>
                <w:bCs/>
              </w:rPr>
              <w:lastRenderedPageBreak/>
              <w:t>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 xml:space="preserve">полное </w:t>
            </w:r>
            <w:r w:rsidRPr="00BF1575">
              <w:rPr>
                <w:bCs/>
              </w:rPr>
              <w:lastRenderedPageBreak/>
              <w:t>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не уста</w:t>
            </w:r>
            <w:r w:rsidRPr="00BF1575">
              <w:rPr>
                <w:bCs/>
              </w:rPr>
              <w:lastRenderedPageBreak/>
              <w:t>новлены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В преде</w:t>
            </w:r>
            <w:r w:rsidRPr="00BF1575">
              <w:rPr>
                <w:bCs/>
              </w:rPr>
              <w:lastRenderedPageBreak/>
              <w:t>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6C4C87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01.01.</w:t>
            </w:r>
            <w:r w:rsidRPr="00BF1575">
              <w:rPr>
                <w:bCs/>
              </w:rPr>
              <w:lastRenderedPageBreak/>
              <w:t>20</w:t>
            </w:r>
            <w:r w:rsidR="006C4C87" w:rsidRPr="00BF1575">
              <w:rPr>
                <w:bCs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lastRenderedPageBreak/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Cs/>
              </w:rPr>
            </w:pPr>
            <w:r w:rsidRPr="00BF1575">
              <w:rPr>
                <w:bCs/>
              </w:rPr>
              <w:t>Социаль</w:t>
            </w:r>
            <w:r w:rsidRPr="00BF1575">
              <w:rPr>
                <w:bCs/>
              </w:rPr>
              <w:lastRenderedPageBreak/>
              <w:t>ная  льгота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926" w:rsidRPr="00BF1575" w:rsidRDefault="00FD6926" w:rsidP="001913A4">
            <w:pPr>
              <w:jc w:val="center"/>
              <w:rPr>
                <w:b/>
                <w:bCs/>
              </w:rPr>
            </w:pPr>
            <w:r w:rsidRPr="00BF1575">
              <w:rPr>
                <w:b/>
                <w:bCs/>
              </w:rPr>
              <w:lastRenderedPageBreak/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C87" w:rsidRPr="00BF1575" w:rsidRDefault="00FD6926" w:rsidP="007D69EB">
            <w:pPr>
              <w:jc w:val="center"/>
            </w:pPr>
            <w:r w:rsidRPr="00BF1575">
              <w:t xml:space="preserve">Граждане, призванные </w:t>
            </w:r>
            <w:r w:rsidRPr="00BF1575">
              <w:lastRenderedPageBreak/>
              <w:t>на военную службу по мобилизации в Вооруженные Силы Российской Федерации, а также их супруга</w:t>
            </w:r>
          </w:p>
          <w:p w:rsidR="006C4C87" w:rsidRPr="00BF1575" w:rsidRDefault="00FD6926" w:rsidP="007D69EB">
            <w:pPr>
              <w:jc w:val="center"/>
            </w:pPr>
            <w:r w:rsidRPr="00BF1575">
              <w:t xml:space="preserve"> ( супруг), несовершеннолетние дети, родители </w:t>
            </w:r>
          </w:p>
          <w:p w:rsidR="00FD6926" w:rsidRPr="00BF1575" w:rsidRDefault="00FD6926" w:rsidP="007D69EB">
            <w:pPr>
              <w:jc w:val="center"/>
            </w:pPr>
            <w:r w:rsidRPr="00BF1575">
              <w:t>( усыновители).</w:t>
            </w:r>
          </w:p>
        </w:tc>
      </w:tr>
    </w:tbl>
    <w:p w:rsidR="00851B7E" w:rsidRPr="007D69EB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18"/>
          <w:szCs w:val="1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851B7E" w:rsidRPr="002D3532" w:rsidSect="00BF1575">
          <w:pgSz w:w="16838" w:h="11906" w:orient="landscape"/>
          <w:pgMar w:top="1702" w:right="851" w:bottom="851" w:left="851" w:header="567" w:footer="709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4644"/>
        <w:gridCol w:w="4926"/>
      </w:tblGrid>
      <w:tr w:rsidR="00851B7E" w:rsidRPr="00BF1575" w:rsidTr="00D91111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0631DC" w:rsidRPr="00BF1575" w:rsidRDefault="000631DC" w:rsidP="000631DC">
            <w:pPr>
              <w:jc w:val="right"/>
            </w:pPr>
            <w:r w:rsidRPr="00BF1575">
              <w:t>Приложение №2</w:t>
            </w:r>
          </w:p>
          <w:p w:rsidR="000631DC" w:rsidRPr="00BF1575" w:rsidRDefault="000631DC" w:rsidP="000631DC">
            <w:pPr>
              <w:jc w:val="right"/>
            </w:pPr>
            <w:r w:rsidRPr="00BF1575">
              <w:t>к результатам проведения оценки</w:t>
            </w:r>
          </w:p>
          <w:p w:rsidR="000631DC" w:rsidRPr="00BF1575" w:rsidRDefault="000631DC" w:rsidP="000631DC">
            <w:pPr>
              <w:jc w:val="right"/>
            </w:pPr>
            <w:r w:rsidRPr="00BF1575">
              <w:t>обоснованности и эффективности</w:t>
            </w:r>
          </w:p>
          <w:p w:rsidR="000631DC" w:rsidRPr="00BF1575" w:rsidRDefault="000631DC" w:rsidP="000631DC">
            <w:pPr>
              <w:jc w:val="right"/>
            </w:pPr>
            <w:r w:rsidRPr="00BF1575">
              <w:t>налоговых льгот (налоговых расходов),</w:t>
            </w:r>
          </w:p>
          <w:p w:rsidR="000631DC" w:rsidRPr="00BF1575" w:rsidRDefault="000631DC" w:rsidP="000631DC">
            <w:pPr>
              <w:jc w:val="right"/>
            </w:pPr>
            <w:r w:rsidRPr="00BF1575">
              <w:t xml:space="preserve">установленных на территории </w:t>
            </w:r>
          </w:p>
          <w:p w:rsidR="000631DC" w:rsidRPr="00BF1575" w:rsidRDefault="00961E91" w:rsidP="00BF1575">
            <w:r w:rsidRPr="00BF1575">
              <w:t>Веселовского</w:t>
            </w:r>
            <w:r w:rsidR="000631DC" w:rsidRPr="00BF1575">
              <w:t xml:space="preserve"> сельского поселения в 20</w:t>
            </w:r>
            <w:r w:rsidR="007E4751" w:rsidRPr="00BF1575">
              <w:t>2</w:t>
            </w:r>
            <w:r w:rsidR="006C4C87" w:rsidRPr="00BF1575">
              <w:t>2</w:t>
            </w:r>
            <w:r w:rsidR="000631DC" w:rsidRPr="00BF1575">
              <w:t xml:space="preserve"> </w:t>
            </w:r>
            <w:r w:rsidR="00BF1575">
              <w:t>г.</w:t>
            </w:r>
          </w:p>
          <w:p w:rsidR="00851B7E" w:rsidRPr="00BF1575" w:rsidRDefault="00851B7E" w:rsidP="000631D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РЕЗУЛЬТАТЫ ОЦЕНКИ </w:t>
      </w: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эффективности налоговых льгот и пониженных ставок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(налоговых расходов) </w:t>
      </w:r>
      <w:r>
        <w:rPr>
          <w:sz w:val="28"/>
          <w:szCs w:val="28"/>
        </w:rPr>
        <w:t xml:space="preserve">в </w:t>
      </w:r>
      <w:r w:rsidR="00961E91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103"/>
        <w:gridCol w:w="2552"/>
        <w:gridCol w:w="1559"/>
      </w:tblGrid>
      <w:tr w:rsidR="00851B7E" w:rsidRPr="00BF1575" w:rsidTr="00BF1575">
        <w:tc>
          <w:tcPr>
            <w:tcW w:w="675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№ п/п</w:t>
            </w:r>
          </w:p>
        </w:tc>
        <w:tc>
          <w:tcPr>
            <w:tcW w:w="5103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Вид льготы</w:t>
            </w:r>
          </w:p>
        </w:tc>
        <w:tc>
          <w:tcPr>
            <w:tcW w:w="2552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Целевая категория льготы (пониженной ставки)</w:t>
            </w:r>
          </w:p>
        </w:tc>
        <w:tc>
          <w:tcPr>
            <w:tcW w:w="1559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Результат оценки эффективности</w:t>
            </w:r>
          </w:p>
        </w:tc>
      </w:tr>
      <w:tr w:rsidR="00C86222" w:rsidRPr="00BF1575" w:rsidTr="00BF1575">
        <w:tc>
          <w:tcPr>
            <w:tcW w:w="675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5103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Полное освобождение:</w:t>
            </w:r>
          </w:p>
        </w:tc>
        <w:tc>
          <w:tcPr>
            <w:tcW w:w="2552" w:type="dxa"/>
          </w:tcPr>
          <w:p w:rsidR="00C86222" w:rsidRPr="00BF1575" w:rsidRDefault="00C86222"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C86222" w:rsidRPr="00BF1575" w:rsidRDefault="00BE7E29" w:rsidP="00426B0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17</w:t>
            </w:r>
            <w:r w:rsidR="005258F3" w:rsidRPr="00BF1575">
              <w:t>,0</w:t>
            </w:r>
          </w:p>
        </w:tc>
      </w:tr>
      <w:tr w:rsidR="00C86222" w:rsidRPr="00BF1575" w:rsidTr="00BF1575">
        <w:tc>
          <w:tcPr>
            <w:tcW w:w="675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1</w:t>
            </w:r>
          </w:p>
        </w:tc>
        <w:tc>
          <w:tcPr>
            <w:tcW w:w="5103" w:type="dxa"/>
            <w:vAlign w:val="center"/>
          </w:tcPr>
          <w:p w:rsidR="00C86222" w:rsidRPr="00BF1575" w:rsidRDefault="00C86222" w:rsidP="00D91111">
            <w:pPr>
              <w:jc w:val="center"/>
              <w:rPr>
                <w:b/>
                <w:bCs/>
              </w:rPr>
            </w:pPr>
            <w:r w:rsidRPr="00BF1575">
              <w:t>Герои Советского Союза, Герои Российской Федерации, Герои Социалистического труда, полные кавалеры орденов Славы, Трудовой Славы и «За службу Родине в Вооруженных силах СССР»</w:t>
            </w:r>
          </w:p>
        </w:tc>
        <w:tc>
          <w:tcPr>
            <w:tcW w:w="2552" w:type="dxa"/>
          </w:tcPr>
          <w:p w:rsidR="00C86222" w:rsidRPr="00BF1575" w:rsidRDefault="00C86222"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0,0</w:t>
            </w:r>
          </w:p>
        </w:tc>
      </w:tr>
      <w:tr w:rsidR="00C86222" w:rsidRPr="00BF1575" w:rsidTr="00BF1575">
        <w:tc>
          <w:tcPr>
            <w:tcW w:w="675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2</w:t>
            </w:r>
          </w:p>
        </w:tc>
        <w:tc>
          <w:tcPr>
            <w:tcW w:w="5103" w:type="dxa"/>
          </w:tcPr>
          <w:p w:rsidR="00C86222" w:rsidRPr="00BF1575" w:rsidRDefault="00C86222" w:rsidP="00D91111">
            <w:pPr>
              <w:jc w:val="center"/>
              <w:rPr>
                <w:bCs/>
              </w:rPr>
            </w:pPr>
            <w:r w:rsidRPr="00BF1575">
              <w:t xml:space="preserve">Инвалиды </w:t>
            </w:r>
            <w:r w:rsidRPr="00BF1575">
              <w:rPr>
                <w:lang w:val="en-US"/>
              </w:rPr>
              <w:t>I</w:t>
            </w:r>
            <w:r w:rsidRPr="00BF1575">
              <w:t xml:space="preserve"> и </w:t>
            </w:r>
            <w:r w:rsidRPr="00BF1575">
              <w:rPr>
                <w:lang w:val="en-US"/>
              </w:rPr>
              <w:t>II</w:t>
            </w:r>
            <w:r w:rsidRPr="00BF1575">
              <w:t xml:space="preserve"> групп</w:t>
            </w:r>
          </w:p>
        </w:tc>
        <w:tc>
          <w:tcPr>
            <w:tcW w:w="2552" w:type="dxa"/>
          </w:tcPr>
          <w:p w:rsidR="00C86222" w:rsidRPr="00BF1575" w:rsidRDefault="00C86222"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C86222" w:rsidRPr="00BF1575" w:rsidRDefault="00BE7E29" w:rsidP="00426B0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17</w:t>
            </w:r>
            <w:r w:rsidR="005258F3" w:rsidRPr="00BF1575">
              <w:t>,0</w:t>
            </w:r>
          </w:p>
        </w:tc>
      </w:tr>
      <w:tr w:rsidR="00C86222" w:rsidRPr="00BF1575" w:rsidTr="00BF1575">
        <w:tc>
          <w:tcPr>
            <w:tcW w:w="675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3</w:t>
            </w:r>
          </w:p>
        </w:tc>
        <w:tc>
          <w:tcPr>
            <w:tcW w:w="5103" w:type="dxa"/>
          </w:tcPr>
          <w:p w:rsidR="00C86222" w:rsidRPr="00BF1575" w:rsidRDefault="00C86222" w:rsidP="00D91111">
            <w:pPr>
              <w:jc w:val="center"/>
              <w:rPr>
                <w:bCs/>
              </w:rPr>
            </w:pPr>
            <w:r w:rsidRPr="00BF1575">
              <w:rPr>
                <w:color w:val="000000"/>
              </w:rPr>
              <w:t>Участники Великой Отечественной войны</w:t>
            </w:r>
          </w:p>
        </w:tc>
        <w:tc>
          <w:tcPr>
            <w:tcW w:w="2552" w:type="dxa"/>
          </w:tcPr>
          <w:p w:rsidR="00C86222" w:rsidRPr="00BF1575" w:rsidRDefault="00C86222"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0,0</w:t>
            </w:r>
          </w:p>
        </w:tc>
      </w:tr>
      <w:tr w:rsidR="00C86222" w:rsidRPr="00BF1575" w:rsidTr="00BF1575">
        <w:tc>
          <w:tcPr>
            <w:tcW w:w="675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4</w:t>
            </w:r>
          </w:p>
        </w:tc>
        <w:tc>
          <w:tcPr>
            <w:tcW w:w="5103" w:type="dxa"/>
          </w:tcPr>
          <w:p w:rsidR="00C86222" w:rsidRPr="00BF1575" w:rsidRDefault="00C86222" w:rsidP="00D91111">
            <w:pPr>
              <w:jc w:val="center"/>
              <w:rPr>
                <w:bCs/>
              </w:rPr>
            </w:pPr>
            <w:r w:rsidRPr="00BF1575">
              <w:t>Граждане,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552" w:type="dxa"/>
          </w:tcPr>
          <w:p w:rsidR="00C86222" w:rsidRPr="00BF1575" w:rsidRDefault="00C86222"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0,0</w:t>
            </w:r>
          </w:p>
        </w:tc>
      </w:tr>
      <w:tr w:rsidR="000631DC" w:rsidRPr="00BF1575" w:rsidTr="00BF1575">
        <w:tc>
          <w:tcPr>
            <w:tcW w:w="675" w:type="dxa"/>
          </w:tcPr>
          <w:p w:rsidR="000631DC" w:rsidRPr="00BF1575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5</w:t>
            </w:r>
          </w:p>
        </w:tc>
        <w:tc>
          <w:tcPr>
            <w:tcW w:w="5103" w:type="dxa"/>
          </w:tcPr>
          <w:p w:rsidR="000631DC" w:rsidRPr="00BF1575" w:rsidRDefault="000631DC" w:rsidP="00D91111">
            <w:pPr>
              <w:jc w:val="center"/>
              <w:rPr>
                <w:bCs/>
              </w:rPr>
            </w:pPr>
            <w:r w:rsidRPr="00BF1575">
              <w:t>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подсобного хозяйства, в соответствии со ст. 8.2 Областного  закона от 22.07.2003 года №19-ЗС «О регулировании земельных отношений в Ростовской области»</w:t>
            </w:r>
          </w:p>
        </w:tc>
        <w:tc>
          <w:tcPr>
            <w:tcW w:w="2552" w:type="dxa"/>
          </w:tcPr>
          <w:p w:rsidR="000631DC" w:rsidRPr="00BF1575" w:rsidRDefault="00C86222" w:rsidP="000631DC">
            <w:pPr>
              <w:jc w:val="center"/>
            </w:pPr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0631DC" w:rsidRPr="00BF1575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0,0</w:t>
            </w:r>
          </w:p>
        </w:tc>
      </w:tr>
      <w:tr w:rsidR="006C4C87" w:rsidRPr="00BF1575" w:rsidTr="00BF1575">
        <w:tc>
          <w:tcPr>
            <w:tcW w:w="675" w:type="dxa"/>
          </w:tcPr>
          <w:p w:rsidR="006C4C87" w:rsidRPr="00BF1575" w:rsidRDefault="006C4C87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6</w:t>
            </w:r>
          </w:p>
        </w:tc>
        <w:tc>
          <w:tcPr>
            <w:tcW w:w="5103" w:type="dxa"/>
          </w:tcPr>
          <w:p w:rsidR="006C4C87" w:rsidRPr="00BF1575" w:rsidRDefault="006C4C87" w:rsidP="006C4C87">
            <w:pPr>
              <w:jc w:val="center"/>
            </w:pPr>
            <w:r w:rsidRPr="00BF1575">
              <w:t>Граждане, призванные на военную службу по мобилизации в Вооруженные Силы Российской Федерации, а также их супруга</w:t>
            </w:r>
          </w:p>
          <w:p w:rsidR="006C4C87" w:rsidRPr="00BF1575" w:rsidRDefault="006C4C87" w:rsidP="006C4C87">
            <w:pPr>
              <w:jc w:val="center"/>
            </w:pPr>
            <w:r w:rsidRPr="00BF1575">
              <w:t xml:space="preserve"> ( супруг), несовершеннолетние дети, родители </w:t>
            </w:r>
          </w:p>
          <w:p w:rsidR="006C4C87" w:rsidRPr="00BF1575" w:rsidRDefault="006C4C87" w:rsidP="006C4C87">
            <w:pPr>
              <w:jc w:val="center"/>
            </w:pPr>
            <w:r w:rsidRPr="00BF1575">
              <w:t>( усыновители).</w:t>
            </w:r>
          </w:p>
        </w:tc>
        <w:tc>
          <w:tcPr>
            <w:tcW w:w="2552" w:type="dxa"/>
          </w:tcPr>
          <w:p w:rsidR="006C4C87" w:rsidRPr="00BF1575" w:rsidRDefault="006C4C87" w:rsidP="001913A4">
            <w:pPr>
              <w:jc w:val="center"/>
            </w:pPr>
            <w:r w:rsidRPr="00BF1575">
              <w:t>полное освобождение</w:t>
            </w:r>
          </w:p>
        </w:tc>
        <w:tc>
          <w:tcPr>
            <w:tcW w:w="1559" w:type="dxa"/>
          </w:tcPr>
          <w:p w:rsidR="006C4C87" w:rsidRPr="00BF1575" w:rsidRDefault="006C4C87" w:rsidP="001913A4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F1575">
              <w:t>0,0</w:t>
            </w: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747"/>
      </w:tblGrid>
      <w:tr w:rsidR="000631DC" w:rsidRPr="00B622D8" w:rsidTr="000631DC">
        <w:tc>
          <w:tcPr>
            <w:tcW w:w="9747" w:type="dxa"/>
          </w:tcPr>
          <w:p w:rsidR="000631DC" w:rsidRPr="00BF1575" w:rsidRDefault="000631DC" w:rsidP="00D91111">
            <w:pPr>
              <w:jc w:val="right"/>
            </w:pPr>
            <w:r w:rsidRPr="00BF1575">
              <w:t>Приложение №3</w:t>
            </w:r>
          </w:p>
          <w:p w:rsidR="000631DC" w:rsidRPr="00BF1575" w:rsidRDefault="000631DC" w:rsidP="00D91111">
            <w:pPr>
              <w:jc w:val="right"/>
            </w:pPr>
            <w:r w:rsidRPr="00BF1575">
              <w:t>к результатам проведения оценки</w:t>
            </w:r>
          </w:p>
          <w:p w:rsidR="000631DC" w:rsidRPr="00BF1575" w:rsidRDefault="000631DC" w:rsidP="00D91111">
            <w:pPr>
              <w:jc w:val="right"/>
            </w:pPr>
            <w:r w:rsidRPr="00BF1575">
              <w:t>обоснованности и эффективности</w:t>
            </w:r>
          </w:p>
          <w:p w:rsidR="000631DC" w:rsidRPr="00BF1575" w:rsidRDefault="000631DC" w:rsidP="00D91111">
            <w:pPr>
              <w:jc w:val="right"/>
            </w:pPr>
            <w:r w:rsidRPr="00BF1575">
              <w:t>налоговых льгот (налоговых расходов),</w:t>
            </w:r>
          </w:p>
          <w:p w:rsidR="000631DC" w:rsidRPr="00BF1575" w:rsidRDefault="000631DC" w:rsidP="00D91111">
            <w:pPr>
              <w:jc w:val="right"/>
            </w:pPr>
            <w:r w:rsidRPr="00BF1575">
              <w:t xml:space="preserve">установленных на территории </w:t>
            </w:r>
          </w:p>
          <w:p w:rsidR="000631DC" w:rsidRPr="00BF1575" w:rsidRDefault="00961E91" w:rsidP="00D91111">
            <w:pPr>
              <w:jc w:val="right"/>
            </w:pPr>
            <w:r w:rsidRPr="00BF1575">
              <w:t>Веселовского</w:t>
            </w:r>
            <w:r w:rsidR="000631DC" w:rsidRPr="00BF1575">
              <w:t xml:space="preserve"> сельского поселения в 20</w:t>
            </w:r>
            <w:r w:rsidR="007E4751" w:rsidRPr="00BF1575">
              <w:t>2</w:t>
            </w:r>
            <w:r w:rsidR="006C4C87" w:rsidRPr="00BF1575">
              <w:t>2</w:t>
            </w:r>
            <w:r w:rsidR="000631DC" w:rsidRPr="00BF1575">
              <w:t xml:space="preserve"> году</w:t>
            </w:r>
          </w:p>
          <w:p w:rsidR="000631DC" w:rsidRPr="00B622D8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экономической эффективности стимулирующих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1E91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87"/>
        <w:gridCol w:w="2957"/>
        <w:gridCol w:w="2126"/>
        <w:gridCol w:w="1215"/>
        <w:gridCol w:w="1195"/>
        <w:gridCol w:w="1417"/>
      </w:tblGrid>
      <w:tr w:rsidR="00851B7E" w:rsidRPr="002D3532" w:rsidTr="00D91111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51B7E" w:rsidRPr="002D3532" w:rsidTr="00D91111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6222" w:rsidRDefault="00C86222" w:rsidP="00C86222">
            <w:pPr>
              <w:jc w:val="center"/>
            </w:pPr>
          </w:p>
          <w:p w:rsidR="00C86222" w:rsidRPr="00C86222" w:rsidRDefault="00C86222" w:rsidP="00C86222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2D3532" w:rsidRDefault="00851B7E" w:rsidP="00851B7E">
      <w:pPr>
        <w:pStyle w:val="1"/>
        <w:rPr>
          <w:b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644"/>
        <w:gridCol w:w="4926"/>
      </w:tblGrid>
      <w:tr w:rsidR="00851B7E" w:rsidRPr="00247CA4" w:rsidTr="00D91111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084EBF" w:rsidRDefault="00851B7E" w:rsidP="00084EBF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EBF" w:rsidRPr="00BF1575" w:rsidRDefault="00084EBF" w:rsidP="00084EBF">
      <w:pPr>
        <w:jc w:val="right"/>
      </w:pPr>
      <w:r w:rsidRPr="00BF1575">
        <w:lastRenderedPageBreak/>
        <w:t>Приложение №</w:t>
      </w:r>
      <w:r w:rsidR="00BF1575">
        <w:t xml:space="preserve"> </w:t>
      </w:r>
      <w:r w:rsidRPr="00BF1575">
        <w:t>4</w:t>
      </w:r>
    </w:p>
    <w:p w:rsidR="00084EBF" w:rsidRPr="00BF1575" w:rsidRDefault="00084EBF" w:rsidP="00084EBF">
      <w:pPr>
        <w:jc w:val="right"/>
      </w:pPr>
      <w:r w:rsidRPr="00BF1575">
        <w:t>к результатам проведения оценки</w:t>
      </w:r>
    </w:p>
    <w:p w:rsidR="00084EBF" w:rsidRPr="00BF1575" w:rsidRDefault="00084EBF" w:rsidP="00084EBF">
      <w:pPr>
        <w:jc w:val="right"/>
      </w:pPr>
      <w:r w:rsidRPr="00BF1575">
        <w:t>обоснованности и эффективности</w:t>
      </w:r>
    </w:p>
    <w:p w:rsidR="00084EBF" w:rsidRPr="00BF1575" w:rsidRDefault="00084EBF" w:rsidP="00084EBF">
      <w:pPr>
        <w:jc w:val="right"/>
      </w:pPr>
      <w:r w:rsidRPr="00BF1575">
        <w:t>налоговых льгот (налоговых расходов),</w:t>
      </w:r>
    </w:p>
    <w:p w:rsidR="00084EBF" w:rsidRPr="00BF1575" w:rsidRDefault="00084EBF" w:rsidP="00084EBF">
      <w:pPr>
        <w:jc w:val="right"/>
      </w:pPr>
      <w:r w:rsidRPr="00BF1575">
        <w:t xml:space="preserve">установленных на территории </w:t>
      </w:r>
    </w:p>
    <w:p w:rsidR="00851B7E" w:rsidRPr="00BF1575" w:rsidRDefault="00961E91" w:rsidP="00084EBF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b/>
        </w:rPr>
      </w:pPr>
      <w:r w:rsidRPr="00BF1575">
        <w:t>Веселовского</w:t>
      </w:r>
      <w:r w:rsidR="00084EBF" w:rsidRPr="00BF1575">
        <w:t xml:space="preserve"> сельского поселения в 20</w:t>
      </w:r>
      <w:r w:rsidR="003C2320" w:rsidRPr="00BF1575">
        <w:t>2</w:t>
      </w:r>
      <w:r w:rsidR="006C4C87" w:rsidRPr="00BF1575">
        <w:t xml:space="preserve">2 </w:t>
      </w:r>
      <w:r w:rsidR="00084EBF" w:rsidRPr="00BF1575">
        <w:t>году</w:t>
      </w:r>
    </w:p>
    <w:p w:rsidR="00851B7E" w:rsidRPr="00BF1575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социальной эффективности стимулирующих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1E91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72"/>
        <w:gridCol w:w="3539"/>
        <w:gridCol w:w="1632"/>
        <w:gridCol w:w="1211"/>
        <w:gridCol w:w="1258"/>
        <w:gridCol w:w="1569"/>
      </w:tblGrid>
      <w:tr w:rsidR="00851B7E" w:rsidRPr="002D3532" w:rsidTr="00084EBF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51B7E" w:rsidRPr="002D3532" w:rsidTr="00084EBF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889" w:type="dxa"/>
        <w:tblLook w:val="00A0"/>
      </w:tblPr>
      <w:tblGrid>
        <w:gridCol w:w="4644"/>
        <w:gridCol w:w="5245"/>
      </w:tblGrid>
      <w:tr w:rsidR="00851B7E" w:rsidRPr="002D3532" w:rsidTr="00084EBF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84EBF" w:rsidRPr="00B622D8" w:rsidRDefault="00084EBF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</w:p>
          <w:p w:rsidR="00084EBF" w:rsidRPr="00BF1575" w:rsidRDefault="00084EBF" w:rsidP="00084EBF">
            <w:pPr>
              <w:jc w:val="right"/>
            </w:pPr>
            <w:r w:rsidRPr="00BF1575">
              <w:t>Приложение №5</w:t>
            </w:r>
          </w:p>
          <w:p w:rsidR="00084EBF" w:rsidRPr="00BF1575" w:rsidRDefault="00084EBF" w:rsidP="00084EBF">
            <w:pPr>
              <w:jc w:val="right"/>
            </w:pPr>
            <w:r w:rsidRPr="00BF1575">
              <w:t>к результатам проведения оценки</w:t>
            </w:r>
          </w:p>
          <w:p w:rsidR="00084EBF" w:rsidRPr="00BF1575" w:rsidRDefault="00084EBF" w:rsidP="00084EBF">
            <w:pPr>
              <w:jc w:val="right"/>
            </w:pPr>
            <w:r w:rsidRPr="00BF1575">
              <w:t>обоснованности и эффективности</w:t>
            </w:r>
          </w:p>
          <w:p w:rsidR="00084EBF" w:rsidRPr="00BF1575" w:rsidRDefault="00084EBF" w:rsidP="00084EBF">
            <w:pPr>
              <w:jc w:val="right"/>
            </w:pPr>
            <w:r w:rsidRPr="00BF1575">
              <w:t>налоговых льгот (налоговых расходов),</w:t>
            </w:r>
          </w:p>
          <w:p w:rsidR="00084EBF" w:rsidRPr="00BF1575" w:rsidRDefault="00084EBF" w:rsidP="00084EBF">
            <w:pPr>
              <w:jc w:val="right"/>
            </w:pPr>
            <w:r w:rsidRPr="00BF1575">
              <w:t xml:space="preserve">установленных на территории </w:t>
            </w:r>
          </w:p>
          <w:p w:rsidR="00851B7E" w:rsidRPr="00B622D8" w:rsidRDefault="00BF1575" w:rsidP="006C4C8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t xml:space="preserve">  </w:t>
            </w:r>
            <w:r w:rsidR="00961E91" w:rsidRPr="00BF1575">
              <w:t>Веселовского</w:t>
            </w:r>
            <w:r w:rsidR="00084EBF" w:rsidRPr="00BF1575">
              <w:t xml:space="preserve"> сельского поселения в 20</w:t>
            </w:r>
            <w:r w:rsidR="00426B00" w:rsidRPr="00BF1575">
              <w:t>2</w:t>
            </w:r>
            <w:r w:rsidR="006C4C87" w:rsidRPr="00BF1575">
              <w:t>2</w:t>
            </w:r>
            <w:r w:rsidR="00084EBF" w:rsidRPr="00BF1575">
              <w:t xml:space="preserve"> году</w:t>
            </w: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эффективности социальных налоговых льгот и </w:t>
      </w:r>
    </w:p>
    <w:p w:rsidR="00851B7E" w:rsidRPr="00021017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пониженных ставок (налоговых расходов) </w:t>
      </w:r>
      <w:r>
        <w:rPr>
          <w:sz w:val="28"/>
          <w:szCs w:val="28"/>
        </w:rPr>
        <w:t xml:space="preserve">в </w:t>
      </w:r>
      <w:r w:rsidR="00961E91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846"/>
        <w:gridCol w:w="3190"/>
      </w:tblGrid>
      <w:tr w:rsidR="00851B7E" w:rsidRPr="00BF1575" w:rsidTr="00C86222">
        <w:tc>
          <w:tcPr>
            <w:tcW w:w="594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№ п/п</w:t>
            </w:r>
          </w:p>
        </w:tc>
        <w:tc>
          <w:tcPr>
            <w:tcW w:w="5846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Наименование критерия</w:t>
            </w:r>
          </w:p>
        </w:tc>
        <w:tc>
          <w:tcPr>
            <w:tcW w:w="3190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Выполнение критерия (да/нет)</w:t>
            </w:r>
          </w:p>
        </w:tc>
      </w:tr>
      <w:tr w:rsidR="00851B7E" w:rsidRPr="00BF1575" w:rsidTr="00C86222">
        <w:tc>
          <w:tcPr>
            <w:tcW w:w="594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1</w:t>
            </w:r>
          </w:p>
        </w:tc>
        <w:tc>
          <w:tcPr>
            <w:tcW w:w="5846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BF1575"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961E91" w:rsidRPr="00BF1575">
              <w:t>Веселовского</w:t>
            </w:r>
            <w:r w:rsidRPr="00BF1575">
              <w:t xml:space="preserve"> сельского поселения</w:t>
            </w:r>
          </w:p>
        </w:tc>
        <w:tc>
          <w:tcPr>
            <w:tcW w:w="3190" w:type="dxa"/>
          </w:tcPr>
          <w:p w:rsidR="00851B7E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Да</w:t>
            </w:r>
          </w:p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</w:p>
        </w:tc>
      </w:tr>
      <w:tr w:rsidR="00C86222" w:rsidRPr="00BF1575" w:rsidTr="00C86222">
        <w:tc>
          <w:tcPr>
            <w:tcW w:w="594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2</w:t>
            </w:r>
          </w:p>
        </w:tc>
        <w:tc>
          <w:tcPr>
            <w:tcW w:w="5846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BF1575"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86222" w:rsidRPr="00BF1575" w:rsidRDefault="00C86222" w:rsidP="00C86222">
            <w:pPr>
              <w:jc w:val="center"/>
            </w:pPr>
            <w:r w:rsidRPr="00BF1575">
              <w:t>Да</w:t>
            </w:r>
          </w:p>
        </w:tc>
      </w:tr>
      <w:tr w:rsidR="00C86222" w:rsidRPr="00BF1575" w:rsidTr="00C86222">
        <w:tc>
          <w:tcPr>
            <w:tcW w:w="594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3</w:t>
            </w:r>
          </w:p>
        </w:tc>
        <w:tc>
          <w:tcPr>
            <w:tcW w:w="5846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BF1575"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86222" w:rsidRPr="00BF1575" w:rsidRDefault="00C86222" w:rsidP="00C86222">
            <w:pPr>
              <w:jc w:val="center"/>
            </w:pPr>
            <w:r w:rsidRPr="00BF1575">
              <w:t>Да</w:t>
            </w:r>
          </w:p>
        </w:tc>
      </w:tr>
      <w:tr w:rsidR="00C86222" w:rsidRPr="00BF1575" w:rsidTr="00C86222">
        <w:tc>
          <w:tcPr>
            <w:tcW w:w="594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4</w:t>
            </w:r>
          </w:p>
        </w:tc>
        <w:tc>
          <w:tcPr>
            <w:tcW w:w="5846" w:type="dxa"/>
          </w:tcPr>
          <w:p w:rsidR="00C86222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BF1575"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86222" w:rsidRPr="00BF1575" w:rsidRDefault="00C86222" w:rsidP="00C86222">
            <w:pPr>
              <w:jc w:val="center"/>
            </w:pPr>
            <w:r w:rsidRPr="00BF1575">
              <w:t>Да</w:t>
            </w:r>
          </w:p>
        </w:tc>
      </w:tr>
      <w:tr w:rsidR="00851B7E" w:rsidRPr="00BF1575" w:rsidTr="00C86222">
        <w:tc>
          <w:tcPr>
            <w:tcW w:w="594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5</w:t>
            </w:r>
          </w:p>
        </w:tc>
        <w:tc>
          <w:tcPr>
            <w:tcW w:w="5846" w:type="dxa"/>
          </w:tcPr>
          <w:p w:rsidR="00851B7E" w:rsidRPr="00BF1575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</w:pPr>
            <w:r w:rsidRPr="00BF1575">
              <w:t>Общее количество выполненных критериев</w:t>
            </w:r>
          </w:p>
        </w:tc>
        <w:tc>
          <w:tcPr>
            <w:tcW w:w="3190" w:type="dxa"/>
          </w:tcPr>
          <w:p w:rsidR="00851B7E" w:rsidRPr="00BF1575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</w:pPr>
            <w:r w:rsidRPr="00BF1575">
              <w:t>4</w:t>
            </w: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Pr="00E54A41" w:rsidRDefault="00851B7E" w:rsidP="00851B7E">
      <w:pPr>
        <w:ind w:firstLine="708"/>
        <w:jc w:val="both"/>
        <w:rPr>
          <w:bCs/>
          <w:sz w:val="28"/>
          <w:szCs w:val="28"/>
        </w:rPr>
      </w:pPr>
    </w:p>
    <w:sectPr w:rsidR="00851B7E" w:rsidRPr="00E54A41" w:rsidSect="00C6144B">
      <w:footerReference w:type="even" r:id="rId9"/>
      <w:footerReference w:type="default" r:id="rId10"/>
      <w:pgSz w:w="11906" w:h="16838"/>
      <w:pgMar w:top="993" w:right="567" w:bottom="35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2A" w:rsidRDefault="00DD482A">
      <w:r>
        <w:separator/>
      </w:r>
    </w:p>
  </w:endnote>
  <w:endnote w:type="continuationSeparator" w:id="1">
    <w:p w:rsidR="00DD482A" w:rsidRDefault="00DD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02" w:rsidRDefault="00EA2D87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54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402" w:rsidRDefault="00C954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02" w:rsidRDefault="00C954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2A" w:rsidRDefault="00DD482A">
      <w:r>
        <w:separator/>
      </w:r>
    </w:p>
  </w:footnote>
  <w:footnote w:type="continuationSeparator" w:id="1">
    <w:p w:rsidR="00DD482A" w:rsidRDefault="00DD4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7E" w:rsidRDefault="00851B7E">
    <w:pPr>
      <w:pStyle w:val="aa"/>
      <w:jc w:val="center"/>
    </w:pPr>
  </w:p>
  <w:p w:rsidR="00851B7E" w:rsidRDefault="00851B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C3D90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31DC"/>
    <w:rsid w:val="000643F0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4EBF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3E5F"/>
    <w:rsid w:val="000A4744"/>
    <w:rsid w:val="000A788B"/>
    <w:rsid w:val="000A7D45"/>
    <w:rsid w:val="000B07AD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53EB"/>
    <w:rsid w:val="00115A51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5A88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671D5"/>
    <w:rsid w:val="0018051B"/>
    <w:rsid w:val="0018447B"/>
    <w:rsid w:val="001856D3"/>
    <w:rsid w:val="00187E87"/>
    <w:rsid w:val="00190653"/>
    <w:rsid w:val="0019097F"/>
    <w:rsid w:val="00190CA8"/>
    <w:rsid w:val="001913A4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B0527"/>
    <w:rsid w:val="001B2E51"/>
    <w:rsid w:val="001B38EA"/>
    <w:rsid w:val="001B3CA8"/>
    <w:rsid w:val="001B3F00"/>
    <w:rsid w:val="001B4257"/>
    <w:rsid w:val="001B6B14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4A5E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1F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C0787"/>
    <w:rsid w:val="002C1899"/>
    <w:rsid w:val="002C2BCE"/>
    <w:rsid w:val="002C35F9"/>
    <w:rsid w:val="002C3AC5"/>
    <w:rsid w:val="002C3B9A"/>
    <w:rsid w:val="002C4FA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678D6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2320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6B00"/>
    <w:rsid w:val="0042749A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3D45"/>
    <w:rsid w:val="004E5022"/>
    <w:rsid w:val="004E60B2"/>
    <w:rsid w:val="004E62C3"/>
    <w:rsid w:val="004F1A5D"/>
    <w:rsid w:val="004F55C8"/>
    <w:rsid w:val="004F5B96"/>
    <w:rsid w:val="004F72F6"/>
    <w:rsid w:val="0050045D"/>
    <w:rsid w:val="00502AAE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58F3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77"/>
    <w:rsid w:val="005741E3"/>
    <w:rsid w:val="00575704"/>
    <w:rsid w:val="005803BA"/>
    <w:rsid w:val="005825B4"/>
    <w:rsid w:val="00583193"/>
    <w:rsid w:val="00584129"/>
    <w:rsid w:val="0058609A"/>
    <w:rsid w:val="005900B8"/>
    <w:rsid w:val="0059182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0E9A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464D"/>
    <w:rsid w:val="00666470"/>
    <w:rsid w:val="006714AB"/>
    <w:rsid w:val="0067261A"/>
    <w:rsid w:val="006729B8"/>
    <w:rsid w:val="00672A9F"/>
    <w:rsid w:val="006739AE"/>
    <w:rsid w:val="006779CA"/>
    <w:rsid w:val="00681B36"/>
    <w:rsid w:val="006825D5"/>
    <w:rsid w:val="006845AB"/>
    <w:rsid w:val="00685F48"/>
    <w:rsid w:val="006873A7"/>
    <w:rsid w:val="00691F0B"/>
    <w:rsid w:val="00694A37"/>
    <w:rsid w:val="00694DD6"/>
    <w:rsid w:val="00697B03"/>
    <w:rsid w:val="00697CC5"/>
    <w:rsid w:val="006A0619"/>
    <w:rsid w:val="006A0C63"/>
    <w:rsid w:val="006A1A83"/>
    <w:rsid w:val="006A27B6"/>
    <w:rsid w:val="006A3DD7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4C87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4AA1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253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98A"/>
    <w:rsid w:val="007D69EB"/>
    <w:rsid w:val="007D7454"/>
    <w:rsid w:val="007E166E"/>
    <w:rsid w:val="007E2643"/>
    <w:rsid w:val="007E2D44"/>
    <w:rsid w:val="007E4751"/>
    <w:rsid w:val="007E48E1"/>
    <w:rsid w:val="007E60F3"/>
    <w:rsid w:val="007E6BEF"/>
    <w:rsid w:val="007E7699"/>
    <w:rsid w:val="007E76FF"/>
    <w:rsid w:val="007F0725"/>
    <w:rsid w:val="007F085D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CE"/>
    <w:rsid w:val="008441DC"/>
    <w:rsid w:val="008446A6"/>
    <w:rsid w:val="00845246"/>
    <w:rsid w:val="00845BE4"/>
    <w:rsid w:val="00846692"/>
    <w:rsid w:val="00847081"/>
    <w:rsid w:val="00847579"/>
    <w:rsid w:val="00851B7E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5F83"/>
    <w:rsid w:val="008977CB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D5E"/>
    <w:rsid w:val="009258D8"/>
    <w:rsid w:val="00925D45"/>
    <w:rsid w:val="00930683"/>
    <w:rsid w:val="009319DE"/>
    <w:rsid w:val="009328A2"/>
    <w:rsid w:val="00933E2F"/>
    <w:rsid w:val="0093729C"/>
    <w:rsid w:val="00942393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07C"/>
    <w:rsid w:val="00952A2E"/>
    <w:rsid w:val="00952AB1"/>
    <w:rsid w:val="0095490E"/>
    <w:rsid w:val="0095528C"/>
    <w:rsid w:val="0095773E"/>
    <w:rsid w:val="009617C3"/>
    <w:rsid w:val="00961E91"/>
    <w:rsid w:val="00963E42"/>
    <w:rsid w:val="00963FAD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6014"/>
    <w:rsid w:val="009B68AC"/>
    <w:rsid w:val="009C4811"/>
    <w:rsid w:val="009C66AB"/>
    <w:rsid w:val="009C7C33"/>
    <w:rsid w:val="009D075F"/>
    <w:rsid w:val="009D1306"/>
    <w:rsid w:val="009D1DE2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44C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4038C"/>
    <w:rsid w:val="00A40763"/>
    <w:rsid w:val="00A4094E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6CF6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1B97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E7E29"/>
    <w:rsid w:val="00BF0406"/>
    <w:rsid w:val="00BF1575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B6D"/>
    <w:rsid w:val="00C156EB"/>
    <w:rsid w:val="00C16ABD"/>
    <w:rsid w:val="00C24A4B"/>
    <w:rsid w:val="00C27949"/>
    <w:rsid w:val="00C308BE"/>
    <w:rsid w:val="00C33285"/>
    <w:rsid w:val="00C3359C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44B"/>
    <w:rsid w:val="00C61574"/>
    <w:rsid w:val="00C65B62"/>
    <w:rsid w:val="00C6616A"/>
    <w:rsid w:val="00C66BE3"/>
    <w:rsid w:val="00C70FEC"/>
    <w:rsid w:val="00C71626"/>
    <w:rsid w:val="00C751C5"/>
    <w:rsid w:val="00C7719F"/>
    <w:rsid w:val="00C77542"/>
    <w:rsid w:val="00C80781"/>
    <w:rsid w:val="00C815C3"/>
    <w:rsid w:val="00C82E58"/>
    <w:rsid w:val="00C83D7F"/>
    <w:rsid w:val="00C86222"/>
    <w:rsid w:val="00C86354"/>
    <w:rsid w:val="00C87811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7B5"/>
    <w:rsid w:val="00D86A97"/>
    <w:rsid w:val="00D879AE"/>
    <w:rsid w:val="00D91111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1D57"/>
    <w:rsid w:val="00DD2503"/>
    <w:rsid w:val="00DD34EE"/>
    <w:rsid w:val="00DD482A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6E4"/>
    <w:rsid w:val="00E854A4"/>
    <w:rsid w:val="00E86281"/>
    <w:rsid w:val="00E864D0"/>
    <w:rsid w:val="00E87DBC"/>
    <w:rsid w:val="00E90666"/>
    <w:rsid w:val="00E967F1"/>
    <w:rsid w:val="00E9690C"/>
    <w:rsid w:val="00EA2A83"/>
    <w:rsid w:val="00EA2D87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D1537"/>
    <w:rsid w:val="00ED3679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37"/>
    <w:rsid w:val="00F03F8D"/>
    <w:rsid w:val="00F059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990"/>
    <w:rsid w:val="00F22AE0"/>
    <w:rsid w:val="00F22BF4"/>
    <w:rsid w:val="00F23ED5"/>
    <w:rsid w:val="00F24AAF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FAB"/>
    <w:rsid w:val="00FA14DD"/>
    <w:rsid w:val="00FA2827"/>
    <w:rsid w:val="00FA6512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926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uiPriority w:val="99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7F085D"/>
    <w:rPr>
      <w:rFonts w:eastAsia="Calibri"/>
      <w:sz w:val="24"/>
      <w:szCs w:val="24"/>
    </w:rPr>
  </w:style>
  <w:style w:type="paragraph" w:customStyle="1" w:styleId="ConsPlusNormal">
    <w:name w:val="ConsPlusNormal"/>
    <w:rsid w:val="009A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9A3994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A3994"/>
    <w:rPr>
      <w:sz w:val="28"/>
    </w:rPr>
  </w:style>
  <w:style w:type="paragraph" w:customStyle="1" w:styleId="ConsPlusTitle">
    <w:name w:val="ConsPlusTitle"/>
    <w:rsid w:val="009A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21">
    <w:name w:val="Body Text Indent 2"/>
    <w:basedOn w:val="a"/>
    <w:link w:val="23"/>
    <w:rsid w:val="00A14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rsid w:val="00A14BD4"/>
    <w:rPr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51B7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851B7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9316-568E-462D-BD7D-99B1CD56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2</cp:revision>
  <cp:lastPrinted>2021-07-06T08:40:00Z</cp:lastPrinted>
  <dcterms:created xsi:type="dcterms:W3CDTF">2023-07-05T08:54:00Z</dcterms:created>
  <dcterms:modified xsi:type="dcterms:W3CDTF">2023-07-05T08:54:00Z</dcterms:modified>
</cp:coreProperties>
</file>